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16" w:rsidRDefault="0070341A">
      <w:pPr>
        <w:pStyle w:val="af3"/>
        <w:ind w:right="360"/>
        <w:sectPr w:rsidR="003A6016" w:rsidSect="0070341A">
          <w:pgSz w:w="16837" w:h="11905" w:orient="landscape"/>
          <w:pgMar w:top="861" w:right="1144" w:bottom="719" w:left="1144" w:header="720" w:footer="720" w:gutter="0"/>
          <w:cols w:space="720"/>
          <w:formProt w:val="0"/>
        </w:sect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814705</wp:posOffset>
            </wp:positionH>
            <wp:positionV relativeFrom="paragraph">
              <wp:posOffset>-2099310</wp:posOffset>
            </wp:positionV>
            <wp:extent cx="7517130" cy="10655300"/>
            <wp:effectExtent l="0" t="6985" r="635" b="635"/>
            <wp:wrapThrough wrapText="bothSides">
              <wp:wrapPolygon edited="0">
                <wp:start x="-20" y="21586"/>
                <wp:lineTo x="21547" y="21586"/>
                <wp:lineTo x="21547" y="37"/>
                <wp:lineTo x="-20" y="37"/>
                <wp:lineTo x="-20" y="21586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3-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17130" cy="1065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4C15" w:rsidRDefault="006A4C15" w:rsidP="00FA6961">
      <w:pPr>
        <w:pStyle w:val="af4"/>
        <w:numPr>
          <w:ilvl w:val="0"/>
          <w:numId w:val="3"/>
        </w:numPr>
        <w:tabs>
          <w:tab w:val="clear" w:pos="709"/>
          <w:tab w:val="left" w:pos="851"/>
          <w:tab w:val="left" w:pos="4962"/>
          <w:tab w:val="center" w:pos="7285"/>
        </w:tabs>
        <w:ind w:left="709" w:firstLine="0"/>
        <w:jc w:val="center"/>
      </w:pPr>
      <w:r>
        <w:rPr>
          <w:b/>
        </w:rPr>
        <w:lastRenderedPageBreak/>
        <w:t>ПОЯСНИТЕЛЬНАЯ ЗАПИСКА</w:t>
      </w:r>
    </w:p>
    <w:p w:rsidR="00EF4571" w:rsidRDefault="004D5D2B" w:rsidP="00845642">
      <w:pPr>
        <w:pStyle w:val="a3"/>
        <w:tabs>
          <w:tab w:val="left" w:pos="0"/>
          <w:tab w:val="left" w:pos="4950"/>
          <w:tab w:val="center" w:pos="7285"/>
        </w:tabs>
        <w:ind w:left="567"/>
        <w:jc w:val="both"/>
      </w:pPr>
      <w:r w:rsidRPr="00BB3893">
        <w:t xml:space="preserve">Рабочая программа по учебному предмету «Изобразительное искусство» составлена </w:t>
      </w:r>
      <w:r w:rsidR="00845642">
        <w:t xml:space="preserve"> </w:t>
      </w:r>
      <w:proofErr w:type="gramStart"/>
      <w:r w:rsidR="00845642">
        <w:t>с</w:t>
      </w:r>
      <w:proofErr w:type="gramEnd"/>
    </w:p>
    <w:p w:rsidR="006925B3" w:rsidRDefault="006925B3" w:rsidP="00361789">
      <w:pPr>
        <w:pStyle w:val="a3"/>
        <w:jc w:val="both"/>
        <w:rPr>
          <w:iCs/>
        </w:rPr>
      </w:pPr>
    </w:p>
    <w:p w:rsidR="00D21E17" w:rsidRDefault="006A4C15" w:rsidP="00D21E17">
      <w:pPr>
        <w:pStyle w:val="af1"/>
        <w:ind w:left="567"/>
        <w:jc w:val="both"/>
      </w:pPr>
      <w:r>
        <w:rPr>
          <w:b/>
          <w:bCs/>
        </w:rPr>
        <w:t>Цель</w:t>
      </w:r>
      <w:r w:rsidR="00845642">
        <w:rPr>
          <w:b/>
          <w:bCs/>
        </w:rPr>
        <w:t>ю</w:t>
      </w:r>
      <w:r>
        <w:t xml:space="preserve">: </w:t>
      </w:r>
      <w:r w:rsidR="00D21E17">
        <w:t>формировани</w:t>
      </w:r>
      <w:r w:rsidR="00845642">
        <w:t>я</w:t>
      </w:r>
      <w:r w:rsidR="00D21E17">
        <w:t xml:space="preserve"> художественной культуры учащихся как неотъемлемой части культуры духовной, которая достигается через формирование художественного мышления, развитие наблюдательности и фантазии, способности к самостоятельной художественно-творческой деятельности.</w:t>
      </w:r>
    </w:p>
    <w:p w:rsidR="006A4C15" w:rsidRPr="00B92F74" w:rsidRDefault="006A4C15" w:rsidP="00D21E17">
      <w:pPr>
        <w:pStyle w:val="af1"/>
        <w:ind w:left="567"/>
        <w:jc w:val="both"/>
      </w:pPr>
      <w:r w:rsidRPr="00B92F74">
        <w:rPr>
          <w:b/>
        </w:rPr>
        <w:t>Задачи:</w:t>
      </w:r>
    </w:p>
    <w:p w:rsidR="006A4C15" w:rsidRDefault="00DA18EF" w:rsidP="008767EF">
      <w:pPr>
        <w:pStyle w:val="a3"/>
        <w:numPr>
          <w:ilvl w:val="0"/>
          <w:numId w:val="35"/>
        </w:numPr>
        <w:ind w:left="993"/>
      </w:pPr>
      <w:r>
        <w:t>выделение трех основных видов художественной деятельности для визуальных пространственных искусств</w:t>
      </w:r>
      <w:r w:rsidR="003F55E1">
        <w:t>;</w:t>
      </w:r>
    </w:p>
    <w:p w:rsidR="007F7D45" w:rsidRDefault="00CE7FEE" w:rsidP="008767EF">
      <w:pPr>
        <w:pStyle w:val="a3"/>
        <w:numPr>
          <w:ilvl w:val="0"/>
          <w:numId w:val="35"/>
        </w:numPr>
        <w:ind w:left="993"/>
      </w:pPr>
      <w:r>
        <w:t>освоение практической художественно-творческой деятельности и деятельности по восприятию искусства</w:t>
      </w:r>
      <w:r w:rsidR="003F55E1">
        <w:t>;</w:t>
      </w:r>
      <w:r>
        <w:t xml:space="preserve"> </w:t>
      </w:r>
    </w:p>
    <w:p w:rsidR="007F7D45" w:rsidRDefault="00A948B3" w:rsidP="008767EF">
      <w:pPr>
        <w:pStyle w:val="a3"/>
        <w:numPr>
          <w:ilvl w:val="0"/>
          <w:numId w:val="35"/>
        </w:numPr>
        <w:ind w:left="993"/>
      </w:pPr>
      <w:r>
        <w:t xml:space="preserve">овладение </w:t>
      </w:r>
      <w:r w:rsidR="00D3359E">
        <w:t>выразительными возможностями</w:t>
      </w:r>
      <w:r w:rsidRPr="00A948B3">
        <w:t xml:space="preserve"> </w:t>
      </w:r>
      <w:r>
        <w:t>художественных материалов</w:t>
      </w:r>
      <w:r w:rsidR="003F55E1">
        <w:t>;</w:t>
      </w:r>
    </w:p>
    <w:p w:rsidR="007F7D45" w:rsidRDefault="00D3359E" w:rsidP="008767EF">
      <w:pPr>
        <w:pStyle w:val="a3"/>
        <w:numPr>
          <w:ilvl w:val="0"/>
          <w:numId w:val="35"/>
        </w:numPr>
        <w:ind w:left="993"/>
      </w:pPr>
      <w:r>
        <w:t>развитие художественно-образного мышления учащихся на единстве двух его основ: развитие наблюдательности и фантазии</w:t>
      </w:r>
      <w:r w:rsidR="003F55E1">
        <w:t>;</w:t>
      </w:r>
    </w:p>
    <w:p w:rsidR="007F7D45" w:rsidRDefault="005E6E29" w:rsidP="008767EF">
      <w:pPr>
        <w:pStyle w:val="a3"/>
        <w:numPr>
          <w:ilvl w:val="0"/>
          <w:numId w:val="35"/>
        </w:numPr>
        <w:ind w:left="993"/>
      </w:pPr>
      <w:r>
        <w:t>развитие специальных навыков в единстве восприятия произведений искусства и собственной творческой практической работы</w:t>
      </w:r>
      <w:r w:rsidR="003F55E1">
        <w:t>.</w:t>
      </w:r>
    </w:p>
    <w:p w:rsidR="007F7D45" w:rsidRDefault="007F7D45" w:rsidP="00064AA9">
      <w:pPr>
        <w:pStyle w:val="a3"/>
        <w:tabs>
          <w:tab w:val="clear" w:pos="709"/>
        </w:tabs>
        <w:ind w:left="567" w:firstLine="283"/>
      </w:pPr>
    </w:p>
    <w:p w:rsidR="007F7D45" w:rsidRDefault="007F7D45" w:rsidP="00064AA9">
      <w:pPr>
        <w:pStyle w:val="a3"/>
        <w:tabs>
          <w:tab w:val="clear" w:pos="709"/>
        </w:tabs>
        <w:ind w:left="567" w:firstLine="283"/>
      </w:pPr>
    </w:p>
    <w:p w:rsidR="00845642" w:rsidRDefault="00845642" w:rsidP="00B52AA0">
      <w:pPr>
        <w:pStyle w:val="af4"/>
        <w:numPr>
          <w:ilvl w:val="0"/>
          <w:numId w:val="3"/>
        </w:numPr>
        <w:tabs>
          <w:tab w:val="clear" w:pos="709"/>
        </w:tabs>
        <w:suppressAutoHyphens w:val="0"/>
        <w:spacing w:after="200" w:line="276" w:lineRule="auto"/>
        <w:ind w:left="0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ТЕМАТИЧЕСКИЙ ПЛАН </w:t>
      </w:r>
    </w:p>
    <w:p w:rsidR="00845642" w:rsidRDefault="00845642" w:rsidP="004460E4">
      <w:pPr>
        <w:pStyle w:val="af5"/>
        <w:spacing w:after="0" w:line="100" w:lineRule="atLeast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3 КЛАСС</w:t>
      </w:r>
    </w:p>
    <w:p w:rsidR="00845642" w:rsidRDefault="00845642" w:rsidP="004460E4">
      <w:pPr>
        <w:pStyle w:val="af5"/>
        <w:spacing w:after="0" w:line="100" w:lineRule="atLeast"/>
        <w:ind w:left="6249"/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6"/>
        <w:gridCol w:w="2299"/>
        <w:gridCol w:w="1243"/>
        <w:gridCol w:w="1010"/>
        <w:gridCol w:w="2030"/>
        <w:gridCol w:w="1139"/>
        <w:gridCol w:w="1328"/>
        <w:gridCol w:w="3085"/>
        <w:gridCol w:w="2647"/>
      </w:tblGrid>
      <w:tr w:rsidR="004460E4" w:rsidRPr="00D46AF8" w:rsidTr="004460E4">
        <w:trPr>
          <w:trHeight w:val="443"/>
          <w:jc w:val="center"/>
        </w:trPr>
        <w:tc>
          <w:tcPr>
            <w:tcW w:w="647" w:type="dxa"/>
            <w:vMerge w:val="restart"/>
            <w:tcBorders>
              <w:top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7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60E4" w:rsidRPr="00D46AF8" w:rsidTr="004460E4">
        <w:trPr>
          <w:trHeight w:val="421"/>
          <w:jc w:val="center"/>
        </w:trPr>
        <w:tc>
          <w:tcPr>
            <w:tcW w:w="647" w:type="dxa"/>
            <w:vMerge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в очной форме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с использованием ЭО и ДОТ</w:t>
            </w:r>
          </w:p>
        </w:tc>
        <w:tc>
          <w:tcPr>
            <w:tcW w:w="11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311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6" w:type="dxa"/>
            <w:tcBorders>
              <w:left w:val="single" w:sz="4" w:space="0" w:color="000001"/>
              <w:right w:val="single" w:sz="4" w:space="0" w:color="000001"/>
            </w:tcBorders>
          </w:tcPr>
          <w:p w:rsidR="004460E4" w:rsidRPr="004460E4" w:rsidRDefault="004460E4" w:rsidP="004460E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ЭОР</w:t>
            </w:r>
          </w:p>
        </w:tc>
      </w:tr>
      <w:tr w:rsidR="004460E4" w:rsidRPr="00D46AF8" w:rsidTr="004460E4">
        <w:trPr>
          <w:trHeight w:val="303"/>
          <w:jc w:val="center"/>
        </w:trPr>
        <w:tc>
          <w:tcPr>
            <w:tcW w:w="64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Искусство в твоем доме</w:t>
            </w:r>
          </w:p>
        </w:tc>
        <w:tc>
          <w:tcPr>
            <w:tcW w:w="1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Входной контроль. Практическая работа.</w:t>
            </w: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288"/>
          <w:jc w:val="center"/>
        </w:trPr>
        <w:tc>
          <w:tcPr>
            <w:tcW w:w="64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bCs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288"/>
          <w:jc w:val="center"/>
        </w:trPr>
        <w:tc>
          <w:tcPr>
            <w:tcW w:w="64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keepNext/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bCs/>
                <w:kern w:val="65535"/>
                <w:sz w:val="24"/>
                <w:szCs w:val="24"/>
              </w:rPr>
              <w:t>Художник и зрелище</w:t>
            </w:r>
          </w:p>
        </w:tc>
        <w:tc>
          <w:tcPr>
            <w:tcW w:w="1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288"/>
          <w:jc w:val="center"/>
        </w:trPr>
        <w:tc>
          <w:tcPr>
            <w:tcW w:w="64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keepNext/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bCs/>
                <w:kern w:val="65535"/>
                <w:sz w:val="24"/>
                <w:szCs w:val="24"/>
              </w:rPr>
              <w:t>Художник и музей</w:t>
            </w:r>
          </w:p>
        </w:tc>
        <w:tc>
          <w:tcPr>
            <w:tcW w:w="1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Рубежный контроль (контрольная работа по итогам года).</w:t>
            </w: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303"/>
          <w:jc w:val="center"/>
        </w:trPr>
        <w:tc>
          <w:tcPr>
            <w:tcW w:w="64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5642" w:rsidRDefault="00845642" w:rsidP="004460E4">
      <w:pPr>
        <w:pStyle w:val="af5"/>
        <w:spacing w:after="0" w:line="100" w:lineRule="atLeast"/>
        <w:ind w:left="6249"/>
        <w:rPr>
          <w:rFonts w:ascii="Times New Roman" w:hAnsi="Times New Roman"/>
          <w:b/>
          <w:smallCaps/>
          <w:sz w:val="24"/>
          <w:szCs w:val="24"/>
        </w:rPr>
      </w:pPr>
    </w:p>
    <w:p w:rsidR="004460E4" w:rsidRDefault="004460E4" w:rsidP="00845642">
      <w:pPr>
        <w:pStyle w:val="af5"/>
        <w:spacing w:after="0" w:line="100" w:lineRule="atLeast"/>
        <w:ind w:left="5529"/>
        <w:rPr>
          <w:rFonts w:ascii="Times New Roman" w:hAnsi="Times New Roman"/>
          <w:b/>
          <w:smallCaps/>
          <w:sz w:val="24"/>
          <w:szCs w:val="24"/>
        </w:rPr>
      </w:pPr>
    </w:p>
    <w:p w:rsidR="004460E4" w:rsidRDefault="004460E4" w:rsidP="00845642">
      <w:pPr>
        <w:pStyle w:val="af5"/>
        <w:spacing w:after="0" w:line="100" w:lineRule="atLeast"/>
        <w:ind w:left="5529"/>
        <w:rPr>
          <w:rFonts w:ascii="Times New Roman" w:hAnsi="Times New Roman"/>
          <w:b/>
          <w:smallCaps/>
          <w:sz w:val="24"/>
          <w:szCs w:val="24"/>
        </w:rPr>
      </w:pPr>
    </w:p>
    <w:p w:rsidR="004460E4" w:rsidRDefault="004460E4" w:rsidP="00845642">
      <w:pPr>
        <w:pStyle w:val="af5"/>
        <w:spacing w:after="0" w:line="100" w:lineRule="atLeast"/>
        <w:ind w:left="5529"/>
        <w:rPr>
          <w:rFonts w:ascii="Times New Roman" w:hAnsi="Times New Roman"/>
          <w:b/>
          <w:smallCaps/>
          <w:sz w:val="24"/>
          <w:szCs w:val="24"/>
        </w:rPr>
      </w:pPr>
    </w:p>
    <w:p w:rsidR="00845642" w:rsidRDefault="00845642" w:rsidP="004460E4">
      <w:pPr>
        <w:pStyle w:val="af5"/>
        <w:spacing w:after="0" w:line="100" w:lineRule="atLeast"/>
        <w:ind w:left="5529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4 КЛАСС</w:t>
      </w:r>
    </w:p>
    <w:p w:rsidR="00845642" w:rsidRDefault="00845642" w:rsidP="00845642">
      <w:pPr>
        <w:pStyle w:val="af5"/>
        <w:spacing w:after="0" w:line="100" w:lineRule="atLeast"/>
        <w:ind w:left="6249"/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2387"/>
        <w:gridCol w:w="1270"/>
        <w:gridCol w:w="1029"/>
        <w:gridCol w:w="2045"/>
        <w:gridCol w:w="1161"/>
        <w:gridCol w:w="1342"/>
        <w:gridCol w:w="2963"/>
        <w:gridCol w:w="2580"/>
      </w:tblGrid>
      <w:tr w:rsidR="004460E4" w:rsidRPr="00D46AF8" w:rsidTr="004460E4">
        <w:trPr>
          <w:trHeight w:val="443"/>
          <w:jc w:val="center"/>
        </w:trPr>
        <w:tc>
          <w:tcPr>
            <w:tcW w:w="652" w:type="dxa"/>
            <w:vMerge w:val="restart"/>
            <w:tcBorders>
              <w:top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8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8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60E4" w:rsidRPr="00D46AF8" w:rsidTr="004460E4">
        <w:trPr>
          <w:trHeight w:val="340"/>
          <w:jc w:val="center"/>
        </w:trPr>
        <w:tc>
          <w:tcPr>
            <w:tcW w:w="652" w:type="dxa"/>
            <w:vMerge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в очной форме</w:t>
            </w:r>
          </w:p>
        </w:tc>
        <w:tc>
          <w:tcPr>
            <w:tcW w:w="205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с использованием ЭО и ДОТ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989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98" w:type="dxa"/>
            <w:tcBorders>
              <w:left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ЭОР</w:t>
            </w:r>
          </w:p>
        </w:tc>
      </w:tr>
      <w:tr w:rsidR="004460E4" w:rsidRPr="00D46AF8" w:rsidTr="004460E4">
        <w:trPr>
          <w:trHeight w:val="303"/>
          <w:jc w:val="center"/>
        </w:trPr>
        <w:tc>
          <w:tcPr>
            <w:tcW w:w="6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Входной контроль. Практическая работа.</w:t>
            </w:r>
            <w:r w:rsidRPr="00D46AF8">
              <w:rPr>
                <w:rFonts w:ascii="Times New Roman" w:eastAsia="SchoolBookSanPin" w:hAnsi="Times New Roman"/>
                <w:sz w:val="20"/>
                <w:szCs w:val="20"/>
              </w:rPr>
              <w:t xml:space="preserve"> </w:t>
            </w:r>
            <w:r w:rsidRPr="00D46AF8">
              <w:rPr>
                <w:rFonts w:ascii="Times New Roman" w:eastAsia="SchoolBookSanPin" w:hAnsi="Times New Roman"/>
                <w:sz w:val="24"/>
                <w:szCs w:val="24"/>
              </w:rPr>
              <w:t>Проведение проектных работ; оформление и представление результатов.</w:t>
            </w:r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288"/>
          <w:jc w:val="center"/>
        </w:trPr>
        <w:tc>
          <w:tcPr>
            <w:tcW w:w="6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bCs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 w:rsidRPr="00D46AF8">
              <w:rPr>
                <w:rFonts w:ascii="Times New Roman" w:eastAsia="SchoolBookSanPin" w:hAnsi="Times New Roman"/>
                <w:sz w:val="24"/>
                <w:szCs w:val="24"/>
              </w:rPr>
              <w:t xml:space="preserve"> Проведение проектных работ; оформление и представление результатов.</w:t>
            </w:r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288"/>
          <w:jc w:val="center"/>
        </w:trPr>
        <w:tc>
          <w:tcPr>
            <w:tcW w:w="6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keepNext/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bCs/>
                <w:kern w:val="65535"/>
                <w:sz w:val="24"/>
                <w:szCs w:val="24"/>
              </w:rPr>
              <w:t>Каждый народ - художник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 w:rsidRPr="00D46AF8">
              <w:rPr>
                <w:rFonts w:ascii="Times New Roman" w:eastAsia="SchoolBookSanPin" w:hAnsi="Times New Roman"/>
                <w:sz w:val="24"/>
                <w:szCs w:val="24"/>
              </w:rPr>
              <w:t xml:space="preserve"> Проведение проектных работ; оформление и представление результатов.</w:t>
            </w:r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288"/>
          <w:jc w:val="center"/>
        </w:trPr>
        <w:tc>
          <w:tcPr>
            <w:tcW w:w="6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keepNext/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bCs/>
                <w:kern w:val="65535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 w:rsidRPr="00D46AF8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D46AF8">
              <w:rPr>
                <w:rFonts w:ascii="Times New Roman" w:hAnsi="Times New Roman"/>
                <w:sz w:val="24"/>
                <w:szCs w:val="24"/>
              </w:rPr>
              <w:t>Рубежный контроль (контрольная работа по итогам года).</w:t>
            </w:r>
            <w:r w:rsidRPr="00D46AF8">
              <w:rPr>
                <w:rFonts w:ascii="Times New Roman" w:eastAsia="SchoolBookSanPin" w:hAnsi="Times New Roman"/>
                <w:sz w:val="24"/>
                <w:szCs w:val="24"/>
              </w:rPr>
              <w:t xml:space="preserve"> Проведение проектных работ; оформление и представление результатов.</w:t>
            </w:r>
            <w:bookmarkStart w:id="0" w:name="_GoBack"/>
            <w:bookmarkEnd w:id="0"/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4460E4" w:rsidRPr="00D46AF8" w:rsidTr="004460E4">
        <w:trPr>
          <w:trHeight w:val="303"/>
          <w:jc w:val="center"/>
        </w:trPr>
        <w:tc>
          <w:tcPr>
            <w:tcW w:w="6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460E4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AF8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:rsidR="004460E4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460E4" w:rsidRPr="00D46AF8" w:rsidRDefault="004460E4" w:rsidP="007F0864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60E4" w:rsidRPr="0025328F" w:rsidRDefault="004460E4" w:rsidP="004460E4">
      <w:pPr>
        <w:pStyle w:val="a3"/>
        <w:numPr>
          <w:ilvl w:val="0"/>
          <w:numId w:val="3"/>
        </w:numPr>
        <w:rPr>
          <w:b/>
        </w:rPr>
      </w:pPr>
      <w:r w:rsidRPr="0025328F">
        <w:rPr>
          <w:b/>
        </w:rPr>
        <w:lastRenderedPageBreak/>
        <w:t>СОДЕРЖАНИЕ ПРО</w:t>
      </w:r>
      <w:r>
        <w:rPr>
          <w:b/>
        </w:rPr>
        <w:t xml:space="preserve">ГРАММЫ УЧЕБНОГО ПРЕДМЕТА </w:t>
      </w:r>
    </w:p>
    <w:p w:rsidR="004460E4" w:rsidRDefault="004460E4" w:rsidP="004460E4">
      <w:pPr>
        <w:pStyle w:val="a3"/>
        <w:tabs>
          <w:tab w:val="left" w:pos="-2410"/>
        </w:tabs>
        <w:ind w:left="567"/>
        <w:jc w:val="both"/>
        <w:rPr>
          <w:sz w:val="22"/>
          <w:szCs w:val="22"/>
        </w:rPr>
      </w:pPr>
    </w:p>
    <w:p w:rsidR="004460E4" w:rsidRDefault="004460E4" w:rsidP="004460E4">
      <w:pPr>
        <w:pStyle w:val="a3"/>
        <w:tabs>
          <w:tab w:val="clear" w:pos="709"/>
          <w:tab w:val="left" w:pos="-2410"/>
        </w:tabs>
        <w:ind w:left="567"/>
        <w:jc w:val="both"/>
      </w:pPr>
      <w:r w:rsidRPr="00505692">
        <w:rPr>
          <w:b/>
        </w:rPr>
        <w:t>3 КЛАСС</w:t>
      </w:r>
    </w:p>
    <w:p w:rsidR="004460E4" w:rsidRPr="008E1D3F" w:rsidRDefault="004460E4" w:rsidP="004460E4">
      <w:pPr>
        <w:pStyle w:val="a3"/>
        <w:tabs>
          <w:tab w:val="clear" w:pos="709"/>
          <w:tab w:val="left" w:pos="-2410"/>
        </w:tabs>
        <w:ind w:left="567"/>
        <w:jc w:val="both"/>
        <w:rPr>
          <w:b/>
        </w:rPr>
      </w:pPr>
      <w:r w:rsidRPr="008E1D3F">
        <w:rPr>
          <w:b/>
        </w:rPr>
        <w:t>ИСКУССТВО ВОКРУГ НАС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F235C2">
        <w:rPr>
          <w:rFonts w:ascii="Times New Roman" w:hAnsi="Times New Roman"/>
          <w:b/>
          <w:i/>
          <w:sz w:val="24"/>
          <w:szCs w:val="24"/>
        </w:rPr>
        <w:t>Искусство в твоем доме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Твои игрушки.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Посуда у тебя дома.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 xml:space="preserve">Обои и шторы у тебя дома. 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Мамин платок.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Твои книжки.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Открытки.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Труд художника для твоего дома (обобщение темы).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:rsidR="004460E4" w:rsidRPr="000E7CD0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0E7CD0">
        <w:rPr>
          <w:rFonts w:ascii="Times New Roman" w:hAnsi="Times New Roman"/>
          <w:b/>
          <w:i/>
          <w:sz w:val="24"/>
          <w:szCs w:val="24"/>
        </w:rPr>
        <w:t>Искусство на улицах твоего города</w:t>
      </w:r>
    </w:p>
    <w:p w:rsidR="004460E4" w:rsidRPr="000E7CD0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0E7CD0">
        <w:rPr>
          <w:rFonts w:ascii="Times New Roman" w:hAnsi="Times New Roman"/>
          <w:sz w:val="24"/>
          <w:szCs w:val="24"/>
        </w:rPr>
        <w:t xml:space="preserve">Памятники архитектуры 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 xml:space="preserve">Парки, скверы, бульвары. 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Ажурные ограды.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 xml:space="preserve">Волшебные фонари. 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Витрины.</w:t>
      </w:r>
    </w:p>
    <w:p w:rsidR="004460E4" w:rsidRPr="00F235C2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Удивительный транспорт.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F235C2">
        <w:rPr>
          <w:rFonts w:ascii="Times New Roman" w:hAnsi="Times New Roman"/>
          <w:sz w:val="24"/>
          <w:szCs w:val="24"/>
        </w:rPr>
        <w:t>Труд художника на улицах твоего города (села) (обобщение темы).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F235C2">
        <w:rPr>
          <w:rFonts w:ascii="Times New Roman" w:hAnsi="Times New Roman"/>
          <w:b/>
          <w:i/>
          <w:sz w:val="24"/>
          <w:szCs w:val="24"/>
        </w:rPr>
        <w:t>Художник и зрелище</w:t>
      </w: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Художник в цирке.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 xml:space="preserve">Художник в театре. </w:t>
      </w: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Театр кукол.</w:t>
      </w: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Маски.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 xml:space="preserve">Афиша и плакат. </w:t>
      </w: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Праздник в городе.</w:t>
      </w:r>
    </w:p>
    <w:p w:rsidR="004460E4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Школьный карнавал (обобщение темы).</w:t>
      </w: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442768">
        <w:rPr>
          <w:rFonts w:ascii="Times New Roman" w:hAnsi="Times New Roman"/>
          <w:b/>
          <w:i/>
          <w:sz w:val="24"/>
          <w:szCs w:val="24"/>
        </w:rPr>
        <w:t>Художник и музей</w:t>
      </w:r>
    </w:p>
    <w:p w:rsidR="004460E4" w:rsidRPr="00442768" w:rsidRDefault="004460E4" w:rsidP="004460E4">
      <w:pPr>
        <w:pStyle w:val="af5"/>
        <w:tabs>
          <w:tab w:val="left" w:pos="-2410"/>
          <w:tab w:val="left" w:pos="570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Музей в жизни города.</w:t>
      </w:r>
    </w:p>
    <w:p w:rsidR="004460E4" w:rsidRPr="00442768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>Картина — особый мир.</w:t>
      </w:r>
    </w:p>
    <w:p w:rsidR="004460E4" w:rsidRPr="00442768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768">
        <w:rPr>
          <w:rFonts w:ascii="Times New Roman" w:hAnsi="Times New Roman"/>
          <w:sz w:val="24"/>
          <w:szCs w:val="24"/>
        </w:rPr>
        <w:t xml:space="preserve"> Картина-пейзаж. </w:t>
      </w:r>
    </w:p>
    <w:p w:rsidR="004460E4" w:rsidRPr="00442768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768">
        <w:rPr>
          <w:rFonts w:ascii="Times New Roman" w:hAnsi="Times New Roman"/>
          <w:sz w:val="24"/>
          <w:szCs w:val="24"/>
        </w:rPr>
        <w:t>Картина-портрет.</w:t>
      </w:r>
    </w:p>
    <w:p w:rsidR="004460E4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44276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768">
        <w:rPr>
          <w:rFonts w:ascii="Times New Roman" w:hAnsi="Times New Roman"/>
          <w:sz w:val="24"/>
          <w:szCs w:val="24"/>
        </w:rPr>
        <w:t>Картина-натюрморт.</w:t>
      </w:r>
    </w:p>
    <w:p w:rsidR="004460E4" w:rsidRPr="008978BD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8978BD">
        <w:rPr>
          <w:rFonts w:ascii="Times New Roman" w:hAnsi="Times New Roman"/>
          <w:sz w:val="24"/>
          <w:szCs w:val="24"/>
        </w:rPr>
        <w:t>Картины исторические и бытовые.</w:t>
      </w:r>
    </w:p>
    <w:p w:rsidR="004460E4" w:rsidRPr="008978BD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8978BD">
        <w:rPr>
          <w:rFonts w:ascii="Times New Roman" w:hAnsi="Times New Roman"/>
          <w:sz w:val="24"/>
          <w:szCs w:val="24"/>
        </w:rPr>
        <w:t>Скульптура в музее и на улице.</w:t>
      </w:r>
    </w:p>
    <w:p w:rsidR="004460E4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8978BD">
        <w:rPr>
          <w:rFonts w:ascii="Times New Roman" w:hAnsi="Times New Roman"/>
          <w:sz w:val="24"/>
          <w:szCs w:val="24"/>
        </w:rPr>
        <w:t>Художественная выставка (обобщение темы).</w:t>
      </w:r>
    </w:p>
    <w:p w:rsidR="004460E4" w:rsidRPr="00655C97" w:rsidRDefault="004460E4" w:rsidP="004460E4">
      <w:pPr>
        <w:pStyle w:val="af5"/>
        <w:tabs>
          <w:tab w:val="left" w:pos="-2410"/>
          <w:tab w:val="left" w:pos="567"/>
        </w:tabs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:rsidR="004460E4" w:rsidRPr="009F459C" w:rsidRDefault="004460E4" w:rsidP="004460E4">
      <w:pPr>
        <w:pStyle w:val="a3"/>
        <w:tabs>
          <w:tab w:val="clear" w:pos="709"/>
          <w:tab w:val="left" w:pos="-2410"/>
        </w:tabs>
        <w:ind w:left="567"/>
        <w:rPr>
          <w:b/>
        </w:rPr>
      </w:pPr>
      <w:r>
        <w:rPr>
          <w:b/>
        </w:rPr>
        <w:t xml:space="preserve">4 КЛАСС </w:t>
      </w:r>
    </w:p>
    <w:p w:rsidR="004460E4" w:rsidRPr="00655C97" w:rsidRDefault="004460E4" w:rsidP="004460E4">
      <w:pPr>
        <w:pStyle w:val="a3"/>
        <w:shd w:val="clear" w:color="auto" w:fill="FFFFFF"/>
        <w:tabs>
          <w:tab w:val="left" w:pos="-2410"/>
        </w:tabs>
        <w:ind w:left="567" w:right="-1"/>
        <w:jc w:val="both"/>
        <w:rPr>
          <w:b/>
          <w:i/>
        </w:rPr>
      </w:pPr>
      <w:r w:rsidRPr="00655C97">
        <w:rPr>
          <w:b/>
          <w:i/>
        </w:rPr>
        <w:t>КАЖДЫЙ НАРОД — ХУДОЖНИК</w:t>
      </w:r>
      <w:r>
        <w:rPr>
          <w:b/>
          <w:i/>
        </w:rPr>
        <w:t xml:space="preserve"> </w:t>
      </w:r>
      <w:r w:rsidRPr="00655C97">
        <w:rPr>
          <w:b/>
          <w:i/>
        </w:rPr>
        <w:t>(ИЗОБРАЖЕНИЕ, УКРАШЕНИЕ, ПОСТРОЙКА В ТВОРЧЕСТВЕ НАРОДОВ ВСЕЙ ЗЕМЛИ)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b/>
          <w:i/>
          <w:sz w:val="24"/>
          <w:szCs w:val="24"/>
        </w:rPr>
      </w:pPr>
      <w:r w:rsidRPr="00D92F54">
        <w:rPr>
          <w:rFonts w:ascii="Times New Roman" w:hAnsi="Times New Roman"/>
          <w:b/>
          <w:i/>
          <w:sz w:val="24"/>
          <w:szCs w:val="24"/>
        </w:rPr>
        <w:t>Истоки родного искусства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D92F54">
        <w:rPr>
          <w:rFonts w:ascii="Times New Roman" w:hAnsi="Times New Roman"/>
          <w:sz w:val="24"/>
          <w:szCs w:val="24"/>
        </w:rPr>
        <w:t xml:space="preserve">Пейзаж родной земли. 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D92F54">
        <w:rPr>
          <w:rFonts w:ascii="Times New Roman" w:hAnsi="Times New Roman"/>
          <w:sz w:val="24"/>
          <w:szCs w:val="24"/>
        </w:rPr>
        <w:t xml:space="preserve">Деревня — деревянный мир. 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D92F54">
        <w:rPr>
          <w:rFonts w:ascii="Times New Roman" w:hAnsi="Times New Roman"/>
          <w:sz w:val="24"/>
          <w:szCs w:val="24"/>
        </w:rPr>
        <w:t>Красота человека.</w:t>
      </w:r>
    </w:p>
    <w:p w:rsidR="004460E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D92F54">
        <w:rPr>
          <w:rFonts w:ascii="Times New Roman" w:hAnsi="Times New Roman"/>
          <w:sz w:val="24"/>
          <w:szCs w:val="24"/>
        </w:rPr>
        <w:t>Народные праздники (обобщение темы).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b/>
          <w:i/>
          <w:sz w:val="24"/>
          <w:szCs w:val="24"/>
        </w:rPr>
      </w:pPr>
      <w:r w:rsidRPr="00D92F54">
        <w:rPr>
          <w:rFonts w:ascii="Times New Roman" w:hAnsi="Times New Roman"/>
          <w:b/>
          <w:i/>
          <w:sz w:val="24"/>
          <w:szCs w:val="24"/>
        </w:rPr>
        <w:t>Древние города нашей земли</w:t>
      </w:r>
    </w:p>
    <w:p w:rsidR="004460E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>Родной угол.</w:t>
      </w:r>
    </w:p>
    <w:p w:rsidR="004460E4" w:rsidRPr="002866B8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>Древние соборы.</w:t>
      </w:r>
    </w:p>
    <w:p w:rsidR="004460E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 xml:space="preserve">Города Русской земли. </w:t>
      </w:r>
    </w:p>
    <w:p w:rsidR="004460E4" w:rsidRPr="002866B8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>Древнерусские воины-защитники.</w:t>
      </w:r>
    </w:p>
    <w:p w:rsidR="004460E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 xml:space="preserve">Новгород. Псков. Владимир и Суздаль. Москва. </w:t>
      </w:r>
    </w:p>
    <w:p w:rsidR="004460E4" w:rsidRPr="002866B8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>Узорочье теремов.</w:t>
      </w:r>
    </w:p>
    <w:p w:rsidR="004460E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2866B8">
        <w:rPr>
          <w:rFonts w:ascii="Times New Roman" w:hAnsi="Times New Roman"/>
          <w:sz w:val="24"/>
          <w:szCs w:val="24"/>
        </w:rPr>
        <w:t>Пир в теремных палатах (обобщение темы).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b/>
          <w:i/>
          <w:sz w:val="24"/>
          <w:szCs w:val="24"/>
        </w:rPr>
      </w:pPr>
      <w:r w:rsidRPr="00D92F54">
        <w:rPr>
          <w:rFonts w:ascii="Times New Roman" w:hAnsi="Times New Roman"/>
          <w:b/>
          <w:i/>
          <w:sz w:val="24"/>
          <w:szCs w:val="24"/>
        </w:rPr>
        <w:t>Каждый народ —  художник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Страна восходящего солнца. Образ художественной культуры   Японии.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Народы гор и степей.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Города в пустыне.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Древняя Эллада.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Европейские города Средневековья.</w:t>
      </w:r>
    </w:p>
    <w:p w:rsidR="004460E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Многообразие художественных культур в мире (обобщение темы).</w:t>
      </w:r>
    </w:p>
    <w:p w:rsidR="004460E4" w:rsidRPr="00D92F54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b/>
          <w:i/>
          <w:sz w:val="24"/>
          <w:szCs w:val="24"/>
        </w:rPr>
      </w:pPr>
      <w:r w:rsidRPr="00D92F54">
        <w:rPr>
          <w:rFonts w:ascii="Times New Roman" w:hAnsi="Times New Roman"/>
          <w:b/>
          <w:i/>
          <w:sz w:val="24"/>
          <w:szCs w:val="24"/>
        </w:rPr>
        <w:t>Искусство объединяет народы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Материнство.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 xml:space="preserve">Мудрость старости. 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Сопереживание.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 xml:space="preserve">Герои-защитники. </w:t>
      </w:r>
    </w:p>
    <w:p w:rsidR="004460E4" w:rsidRPr="00ED2ABA" w:rsidRDefault="004460E4" w:rsidP="004460E4">
      <w:pPr>
        <w:pStyle w:val="af5"/>
        <w:tabs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Юность и надежды.</w:t>
      </w:r>
    </w:p>
    <w:p w:rsidR="004460E4" w:rsidRPr="00ED2ABA" w:rsidRDefault="004460E4" w:rsidP="004460E4">
      <w:pPr>
        <w:pStyle w:val="af5"/>
        <w:tabs>
          <w:tab w:val="clear" w:pos="709"/>
          <w:tab w:val="left" w:pos="-2410"/>
        </w:tabs>
        <w:spacing w:after="0" w:line="100" w:lineRule="atLeast"/>
        <w:ind w:left="567"/>
        <w:rPr>
          <w:rFonts w:ascii="Times New Roman" w:hAnsi="Times New Roman"/>
          <w:sz w:val="24"/>
          <w:szCs w:val="24"/>
        </w:rPr>
      </w:pPr>
      <w:r w:rsidRPr="00ED2ABA">
        <w:rPr>
          <w:rFonts w:ascii="Times New Roman" w:hAnsi="Times New Roman"/>
          <w:sz w:val="24"/>
          <w:szCs w:val="24"/>
        </w:rPr>
        <w:t>Искусство народов мира (обобщение темы).</w:t>
      </w:r>
    </w:p>
    <w:p w:rsidR="00845642" w:rsidRPr="00845642" w:rsidRDefault="00845642" w:rsidP="00845642">
      <w:pPr>
        <w:spacing w:after="200" w:line="276" w:lineRule="auto"/>
        <w:contextualSpacing/>
        <w:jc w:val="center"/>
        <w:rPr>
          <w:b/>
          <w:sz w:val="28"/>
          <w:szCs w:val="28"/>
        </w:rPr>
      </w:pPr>
    </w:p>
    <w:p w:rsidR="00C11F43" w:rsidRDefault="00C11F43" w:rsidP="004460E4">
      <w:pPr>
        <w:pStyle w:val="af4"/>
        <w:numPr>
          <w:ilvl w:val="0"/>
          <w:numId w:val="3"/>
        </w:numPr>
        <w:tabs>
          <w:tab w:val="clear" w:pos="709"/>
        </w:tabs>
        <w:suppressAutoHyphens w:val="0"/>
        <w:spacing w:after="200" w:line="276" w:lineRule="auto"/>
        <w:ind w:left="0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ОСВОЕНИЯ УЧЕБНОГО ПРЕДМЕТА </w:t>
      </w:r>
    </w:p>
    <w:p w:rsidR="00C11F43" w:rsidRDefault="00C11F43">
      <w:pPr>
        <w:pStyle w:val="a3"/>
        <w:ind w:left="284" w:firstLine="283"/>
        <w:jc w:val="center"/>
        <w:rPr>
          <w:b/>
        </w:rPr>
      </w:pPr>
    </w:p>
    <w:p w:rsidR="00C11F43" w:rsidRPr="00C11F43" w:rsidRDefault="00C11F43" w:rsidP="00C11F43">
      <w:pPr>
        <w:pStyle w:val="a3"/>
        <w:ind w:left="142"/>
        <w:rPr>
          <w:b/>
          <w:color w:val="000000"/>
        </w:rPr>
      </w:pPr>
      <w:r w:rsidRPr="00C11F43">
        <w:rPr>
          <w:b/>
          <w:color w:val="000000"/>
        </w:rPr>
        <w:t>ЛИЧНОСТНЫЕ РЕЗУЛЬТАТЫ ОБУЧЕНИЯ</w:t>
      </w:r>
      <w:r w:rsidR="00064AA9">
        <w:rPr>
          <w:b/>
          <w:color w:val="000000"/>
        </w:rPr>
        <w:t>: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bookmarkStart w:id="1" w:name="_bookmark0"/>
      <w:bookmarkEnd w:id="1"/>
      <w:r w:rsidRPr="0016340F">
        <w:rPr>
          <w:color w:val="000000"/>
        </w:rPr>
        <w:t>Личностные  результаты  освоения  программы  по 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 социокультурными  и  духовно-нравственными 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color w:val="000000"/>
        </w:rPr>
        <w:t xml:space="preserve">В результате изучения изобразительного искусства на уровне начального общего образования  </w:t>
      </w:r>
      <w:proofErr w:type="gramStart"/>
      <w:r w:rsidRPr="0016340F">
        <w:rPr>
          <w:color w:val="000000"/>
        </w:rPr>
        <w:t>у</w:t>
      </w:r>
      <w:proofErr w:type="gramEnd"/>
      <w:r w:rsidRPr="0016340F">
        <w:rPr>
          <w:color w:val="000000"/>
        </w:rPr>
        <w:t xml:space="preserve"> обучающегося будут сформированы следующие личностные результаты: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color w:val="000000"/>
        </w:rPr>
        <w:t>уважение и ценностное отношение к своей Родине – России;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color w:val="000000"/>
        </w:rPr>
        <w:t>ценностно-смысловые   ориентации   и   установки,   отражающие индивидуально-личностные позиции и социально значимые личностные качества;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color w:val="000000"/>
        </w:rPr>
        <w:t xml:space="preserve">духовно-нравственное развитие </w:t>
      </w:r>
      <w:proofErr w:type="gramStart"/>
      <w:r w:rsidRPr="0016340F">
        <w:rPr>
          <w:color w:val="000000"/>
        </w:rPr>
        <w:t>обучающихся</w:t>
      </w:r>
      <w:proofErr w:type="gramEnd"/>
      <w:r w:rsidRPr="0016340F">
        <w:rPr>
          <w:color w:val="000000"/>
        </w:rPr>
        <w:t>;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color w:val="00000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color w:val="000000"/>
        </w:rPr>
        <w:t>позитивный  опыт  участия  в  творческой  деятельности;  интерес к  произведениям  искусства  и  литературы,  построенным  на  принципах нравственности  и  гуманизма,  уважительного  отношения  и  интереса к культурным традициям и творчеству своего и других народов.</w:t>
      </w:r>
    </w:p>
    <w:p w:rsidR="0016340F" w:rsidRPr="0016340F" w:rsidRDefault="0016340F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16340F">
        <w:rPr>
          <w:b/>
          <w:bCs/>
          <w:color w:val="000000"/>
        </w:rPr>
        <w:t xml:space="preserve">Патриотическое   воспитание   </w:t>
      </w:r>
      <w:r w:rsidRPr="0016340F">
        <w:rPr>
          <w:color w:val="000000"/>
        </w:rPr>
        <w:t xml:space="preserve">осуществляется   через   освоение </w:t>
      </w:r>
      <w:proofErr w:type="gramStart"/>
      <w:r w:rsidRPr="0016340F">
        <w:rPr>
          <w:color w:val="000000"/>
        </w:rPr>
        <w:t>обучающимися</w:t>
      </w:r>
      <w:proofErr w:type="gramEnd"/>
      <w:r w:rsidRPr="0016340F">
        <w:rPr>
          <w:color w:val="000000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 в  личной  художественной  деятельности  конкретных  знаний о красоте и мудрости, заложенных в культурных традициях.</w:t>
      </w:r>
    </w:p>
    <w:p w:rsidR="00904E62" w:rsidRPr="00904E62" w:rsidRDefault="00904E62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904E62">
        <w:rPr>
          <w:b/>
          <w:bCs/>
          <w:color w:val="000000"/>
        </w:rPr>
        <w:t xml:space="preserve">Гражданское воспитание  </w:t>
      </w:r>
      <w:r w:rsidRPr="00904E62">
        <w:rPr>
          <w:color w:val="000000"/>
        </w:rPr>
        <w:t>осуществляется через развитие чувства</w:t>
      </w:r>
      <w:r>
        <w:rPr>
          <w:color w:val="000000"/>
        </w:rPr>
        <w:t xml:space="preserve"> </w:t>
      </w:r>
      <w:r w:rsidRPr="00904E62">
        <w:rPr>
          <w:color w:val="000000"/>
        </w:rPr>
        <w:t>личной причастности к жизни общества и созидающих качеств личности,</w:t>
      </w:r>
      <w:r w:rsidR="00A1064E">
        <w:rPr>
          <w:color w:val="000000"/>
        </w:rPr>
        <w:t xml:space="preserve"> </w:t>
      </w:r>
      <w:r w:rsidRPr="00904E62">
        <w:rPr>
          <w:color w:val="000000"/>
        </w:rPr>
        <w:t>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</w:t>
      </w:r>
    </w:p>
    <w:p w:rsidR="00904E62" w:rsidRPr="00904E62" w:rsidRDefault="00904E62" w:rsidP="00904E62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904E62">
        <w:rPr>
          <w:color w:val="000000"/>
        </w:rPr>
        <w:t>ответственности.</w:t>
      </w:r>
    </w:p>
    <w:p w:rsidR="00A1064E" w:rsidRPr="00A1064E" w:rsidRDefault="00A1064E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A1064E">
        <w:rPr>
          <w:b/>
          <w:bCs/>
          <w:color w:val="000000"/>
        </w:rPr>
        <w:t xml:space="preserve">Духовно-нравственное    воспитание    </w:t>
      </w:r>
      <w:r w:rsidRPr="00A1064E">
        <w:rPr>
          <w:color w:val="000000"/>
        </w:rPr>
        <w:t xml:space="preserve">является   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 его  эмоционально-образной,  чувственной  сферы.  Занятия искусством помогают </w:t>
      </w:r>
      <w:proofErr w:type="gramStart"/>
      <w:r w:rsidRPr="00A1064E">
        <w:rPr>
          <w:color w:val="000000"/>
        </w:rPr>
        <w:t>обучающемуся</w:t>
      </w:r>
      <w:proofErr w:type="gramEnd"/>
      <w:r w:rsidRPr="00A1064E">
        <w:rPr>
          <w:color w:val="000000"/>
        </w:rPr>
        <w:t xml:space="preserve"> обрести социально значимые знания. Развитие  творческих  способностей  способствует  росту  самосознания, осознания себя как личности и члена общества.</w:t>
      </w:r>
    </w:p>
    <w:p w:rsidR="00A1064E" w:rsidRPr="00A1064E" w:rsidRDefault="00A1064E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A1064E">
        <w:rPr>
          <w:b/>
          <w:bCs/>
          <w:color w:val="000000"/>
        </w:rPr>
        <w:t xml:space="preserve">Эстетическое воспитание </w:t>
      </w:r>
      <w:r w:rsidRPr="00A1064E">
        <w:rPr>
          <w:color w:val="000000"/>
        </w:rPr>
        <w:t xml:space="preserve">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1064E">
        <w:rPr>
          <w:color w:val="000000"/>
        </w:rPr>
        <w:t>прекрасном</w:t>
      </w:r>
      <w:proofErr w:type="gramEnd"/>
      <w:r w:rsidRPr="00A1064E">
        <w:rPr>
          <w:color w:val="000000"/>
        </w:rPr>
        <w:t xml:space="preserve"> и безобразном, о высоком и низком. Эстетическое воспитание способствует  формированию  ценностных  </w:t>
      </w:r>
      <w:r w:rsidRPr="00A1064E">
        <w:rPr>
          <w:color w:val="000000"/>
        </w:rPr>
        <w:lastRenderedPageBreak/>
        <w:t>ориентаций 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1064E" w:rsidRPr="00A1064E" w:rsidRDefault="00A1064E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A1064E">
        <w:rPr>
          <w:b/>
          <w:bCs/>
          <w:color w:val="000000"/>
        </w:rPr>
        <w:t xml:space="preserve">Ценности  познавательной  деятельности  </w:t>
      </w:r>
      <w:r w:rsidRPr="00A1064E">
        <w:rPr>
          <w:color w:val="000000"/>
        </w:rPr>
        <w:t>воспитываются  как эмоционально окрашенный интерес к жизни людей и природы. Происходит это в процессе развития навыков восприятия и художественной рефлексии своих  наблюдений  в  художественно-творческой  деятельности.  Навыки исследовательской  деятельности  развиваются  при  выполнении  заданий культурно-исторической направленности.</w:t>
      </w:r>
    </w:p>
    <w:p w:rsidR="00A1064E" w:rsidRPr="00A1064E" w:rsidRDefault="00A1064E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A1064E">
        <w:rPr>
          <w:b/>
          <w:bCs/>
          <w:color w:val="000000"/>
        </w:rPr>
        <w:t xml:space="preserve">Экологическое воспитание </w:t>
      </w:r>
      <w:r w:rsidRPr="00A1064E">
        <w:rPr>
          <w:color w:val="000000"/>
        </w:rPr>
        <w:t>происходит в процессе художественн</w:t>
      </w:r>
      <w:proofErr w:type="gramStart"/>
      <w:r w:rsidRPr="00A1064E">
        <w:rPr>
          <w:color w:val="000000"/>
        </w:rPr>
        <w:t>о-</w:t>
      </w:r>
      <w:proofErr w:type="gramEnd"/>
      <w:r w:rsidRPr="00A1064E">
        <w:rPr>
          <w:color w:val="000000"/>
        </w:rPr>
        <w:t xml:space="preserve"> эстетического наблюдения природы и её образа в произведениях искусства. Формирование эстетических чу</w:t>
      </w:r>
      <w:proofErr w:type="gramStart"/>
      <w:r w:rsidRPr="00A1064E">
        <w:rPr>
          <w:color w:val="000000"/>
        </w:rPr>
        <w:t>вств сп</w:t>
      </w:r>
      <w:proofErr w:type="gramEnd"/>
      <w:r w:rsidRPr="00A1064E">
        <w:rPr>
          <w:color w:val="000000"/>
        </w:rPr>
        <w:t>особствует  активному неприятию действий, приносящих вред окружающей среде.</w:t>
      </w:r>
    </w:p>
    <w:p w:rsidR="00A1064E" w:rsidRPr="00A1064E" w:rsidRDefault="00A1064E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A1064E">
        <w:rPr>
          <w:b/>
          <w:bCs/>
          <w:color w:val="000000"/>
        </w:rPr>
        <w:t xml:space="preserve">Трудовое   воспитание   </w:t>
      </w:r>
      <w:r w:rsidRPr="00A1064E">
        <w:rPr>
          <w:color w:val="000000"/>
        </w:rPr>
        <w:t xml:space="preserve">осуществляется   в   процессе   личной художественно-творческой работы по освоению художественных материалов и  удовлетворения  от  создания  реального,  практического  продукта. Воспитываются  </w:t>
      </w:r>
      <w:proofErr w:type="gramStart"/>
      <w:r w:rsidRPr="00A1064E">
        <w:rPr>
          <w:color w:val="000000"/>
        </w:rPr>
        <w:t>стремление  достичь  результат</w:t>
      </w:r>
      <w:proofErr w:type="gramEnd"/>
      <w:r w:rsidRPr="00A1064E">
        <w:rPr>
          <w:color w:val="000000"/>
        </w:rPr>
        <w:t>,  упорство,  творческая инициатива,  понимание эстетики  трудовой  деятельности.  Важны  также умения сотрудничать с одноклассниками, работать в команде, выполнять коллективную работу – обязательные требования к определённым заданиям</w:t>
      </w:r>
    </w:p>
    <w:p w:rsidR="00A1064E" w:rsidRPr="00A1064E" w:rsidRDefault="00A1064E" w:rsidP="00A1064E">
      <w:pPr>
        <w:pStyle w:val="a3"/>
        <w:shd w:val="clear" w:color="auto" w:fill="FFFFFF"/>
        <w:ind w:left="709" w:hanging="720"/>
        <w:jc w:val="both"/>
        <w:rPr>
          <w:color w:val="000000"/>
        </w:rPr>
      </w:pPr>
      <w:r w:rsidRPr="00A1064E">
        <w:rPr>
          <w:color w:val="000000"/>
        </w:rPr>
        <w:t>по программе.</w:t>
      </w:r>
    </w:p>
    <w:p w:rsidR="003B4125" w:rsidRPr="00904E62" w:rsidRDefault="003B4125" w:rsidP="00B878F5">
      <w:pPr>
        <w:pStyle w:val="a3"/>
        <w:shd w:val="clear" w:color="auto" w:fill="FFFFFF"/>
        <w:tabs>
          <w:tab w:val="clear" w:pos="709"/>
        </w:tabs>
        <w:ind w:left="709" w:hanging="720"/>
        <w:jc w:val="both"/>
        <w:rPr>
          <w:color w:val="000000"/>
        </w:rPr>
      </w:pPr>
    </w:p>
    <w:p w:rsidR="00C11F43" w:rsidRDefault="00C11F43">
      <w:pPr>
        <w:pStyle w:val="a3"/>
        <w:shd w:val="clear" w:color="auto" w:fill="FFFFFF"/>
        <w:ind w:left="142"/>
        <w:jc w:val="both"/>
        <w:rPr>
          <w:b/>
          <w:color w:val="000000"/>
        </w:rPr>
      </w:pPr>
      <w:r w:rsidRPr="00C11F43">
        <w:rPr>
          <w:b/>
          <w:color w:val="000000"/>
        </w:rPr>
        <w:t>МЕТАПРЕДМЕТНЫЕ РЕЗУЛЬТАТЫ ОБУЧЕНИЯ</w:t>
      </w:r>
      <w:r w:rsidR="00064AA9">
        <w:rPr>
          <w:b/>
          <w:color w:val="000000"/>
        </w:rPr>
        <w:t>:</w:t>
      </w:r>
    </w:p>
    <w:p w:rsidR="00A1064E" w:rsidRPr="00A1064E" w:rsidRDefault="00A1064E" w:rsidP="00A1064E">
      <w:pPr>
        <w:pStyle w:val="a3"/>
        <w:ind w:left="142"/>
        <w:jc w:val="both"/>
        <w:rPr>
          <w:color w:val="000000"/>
        </w:rPr>
      </w:pPr>
      <w:r w:rsidRPr="00A1064E">
        <w:rPr>
          <w:color w:val="000000"/>
        </w:rPr>
        <w:t>В результате изучения изобразительного искусства на уровне начального</w:t>
      </w:r>
      <w:r>
        <w:rPr>
          <w:color w:val="000000"/>
        </w:rPr>
        <w:t xml:space="preserve"> </w:t>
      </w:r>
      <w:r w:rsidRPr="00A1064E">
        <w:rPr>
          <w:color w:val="000000"/>
        </w:rPr>
        <w:t xml:space="preserve">общего образования </w:t>
      </w:r>
      <w:proofErr w:type="gramStart"/>
      <w:r w:rsidRPr="00A1064E">
        <w:rPr>
          <w:color w:val="000000"/>
        </w:rPr>
        <w:t>у</w:t>
      </w:r>
      <w:proofErr w:type="gramEnd"/>
      <w:r w:rsidRPr="00A1064E">
        <w:rPr>
          <w:color w:val="000000"/>
        </w:rPr>
        <w:t xml:space="preserve"> обучающегося будут сформированы познавательные</w:t>
      </w:r>
    </w:p>
    <w:p w:rsidR="00A1064E" w:rsidRPr="00A1064E" w:rsidRDefault="00A1064E" w:rsidP="00A1064E">
      <w:pPr>
        <w:pStyle w:val="a3"/>
        <w:ind w:left="142"/>
        <w:jc w:val="both"/>
        <w:rPr>
          <w:color w:val="000000"/>
        </w:rPr>
      </w:pPr>
      <w:r w:rsidRPr="00A1064E">
        <w:rPr>
          <w:color w:val="000000"/>
        </w:rPr>
        <w:t>универсальные учебные действия, коммуникативные универсальные учебные действия,  регулятивные  универсальные  учебные  действия,  совместная</w:t>
      </w:r>
      <w:r>
        <w:rPr>
          <w:color w:val="000000"/>
        </w:rPr>
        <w:t xml:space="preserve"> </w:t>
      </w:r>
      <w:r w:rsidRPr="00A1064E">
        <w:rPr>
          <w:color w:val="000000"/>
        </w:rPr>
        <w:t>деятельность.</w:t>
      </w:r>
    </w:p>
    <w:p w:rsidR="008E4C00" w:rsidRPr="008E4C00" w:rsidRDefault="008E4C00" w:rsidP="008E4C00">
      <w:pPr>
        <w:kinsoku w:val="0"/>
        <w:overflowPunct w:val="0"/>
        <w:autoSpaceDE w:val="0"/>
        <w:autoSpaceDN w:val="0"/>
        <w:adjustRightInd w:val="0"/>
        <w:spacing w:line="295" w:lineRule="exact"/>
        <w:ind w:left="39"/>
        <w:rPr>
          <w:rFonts w:ascii="Times New Roman" w:hAnsi="Times New Roman"/>
          <w:sz w:val="24"/>
          <w:szCs w:val="28"/>
        </w:rPr>
      </w:pPr>
      <w:r w:rsidRPr="008E4C00">
        <w:rPr>
          <w:rFonts w:ascii="Times New Roman" w:hAnsi="Times New Roman"/>
          <w:sz w:val="24"/>
          <w:szCs w:val="28"/>
        </w:rPr>
        <w:t>Пространственные представления и сенсорные способности: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  <w:rPr>
          <w:szCs w:val="28"/>
        </w:rPr>
      </w:pPr>
      <w:r w:rsidRPr="008E4C00">
        <w:rPr>
          <w:szCs w:val="28"/>
        </w:rPr>
        <w:t>характеризовать форму предмета, конструкции;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before="23" w:line="256" w:lineRule="auto"/>
        <w:jc w:val="both"/>
        <w:rPr>
          <w:szCs w:val="28"/>
        </w:rPr>
      </w:pPr>
      <w:r w:rsidRPr="008E4C00">
        <w:rPr>
          <w:szCs w:val="28"/>
        </w:rPr>
        <w:t>выявлять</w:t>
      </w:r>
      <w:r w:rsidRPr="008E4C00">
        <w:rPr>
          <w:spacing w:val="40"/>
          <w:szCs w:val="28"/>
        </w:rPr>
        <w:t xml:space="preserve"> </w:t>
      </w:r>
      <w:r w:rsidRPr="008E4C00">
        <w:rPr>
          <w:szCs w:val="28"/>
        </w:rPr>
        <w:t>доминантные черты (характерные особенности)</w:t>
      </w:r>
      <w:r w:rsidRPr="008E4C00">
        <w:rPr>
          <w:spacing w:val="40"/>
          <w:szCs w:val="28"/>
        </w:rPr>
        <w:t xml:space="preserve"> </w:t>
      </w:r>
      <w:r w:rsidRPr="008E4C00">
        <w:rPr>
          <w:szCs w:val="28"/>
        </w:rPr>
        <w:t>в</w:t>
      </w:r>
      <w:r w:rsidRPr="008E4C00">
        <w:rPr>
          <w:spacing w:val="40"/>
          <w:szCs w:val="28"/>
        </w:rPr>
        <w:t xml:space="preserve"> </w:t>
      </w:r>
      <w:r w:rsidRPr="008E4C00">
        <w:rPr>
          <w:szCs w:val="28"/>
        </w:rPr>
        <w:t>визуальном образе;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before="3" w:line="264" w:lineRule="auto"/>
        <w:jc w:val="both"/>
        <w:rPr>
          <w:szCs w:val="28"/>
        </w:rPr>
      </w:pPr>
      <w:r w:rsidRPr="008E4C00">
        <w:rPr>
          <w:szCs w:val="28"/>
        </w:rPr>
        <w:t>сравнивать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плоскостные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пространственные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объекты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по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заданным основаниям;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line="259" w:lineRule="auto"/>
        <w:jc w:val="both"/>
        <w:rPr>
          <w:szCs w:val="28"/>
        </w:rPr>
      </w:pPr>
      <w:r w:rsidRPr="008E4C00">
        <w:rPr>
          <w:szCs w:val="28"/>
        </w:rPr>
        <w:t>находить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ассоциативные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связи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между</w:t>
      </w:r>
      <w:r w:rsidRPr="008E4C00">
        <w:rPr>
          <w:spacing w:val="40"/>
          <w:szCs w:val="28"/>
        </w:rPr>
        <w:t xml:space="preserve"> </w:t>
      </w:r>
      <w:r w:rsidRPr="008E4C00">
        <w:rPr>
          <w:szCs w:val="28"/>
        </w:rPr>
        <w:t>визуальными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образами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разных форм и предметов;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line="264" w:lineRule="auto"/>
        <w:jc w:val="both"/>
        <w:rPr>
          <w:szCs w:val="28"/>
        </w:rPr>
      </w:pPr>
      <w:r w:rsidRPr="008E4C00">
        <w:rPr>
          <w:szCs w:val="28"/>
        </w:rPr>
        <w:t>сопоставлять части и целое в видимом образе, предмете, конструкции; анализировать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пропорциональные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отношения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частей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внутри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целого и предметов между собой;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before="10"/>
        <w:jc w:val="both"/>
        <w:rPr>
          <w:szCs w:val="28"/>
        </w:rPr>
      </w:pPr>
      <w:r w:rsidRPr="008E4C00">
        <w:rPr>
          <w:szCs w:val="28"/>
        </w:rPr>
        <w:t>обобщать форму составной конструкции;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before="24" w:line="264" w:lineRule="auto"/>
        <w:ind w:right="132"/>
        <w:jc w:val="both"/>
        <w:rPr>
          <w:szCs w:val="28"/>
        </w:rPr>
      </w:pPr>
      <w:r w:rsidRPr="008E4C00">
        <w:rPr>
          <w:szCs w:val="28"/>
        </w:rPr>
        <w:t>выявлять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и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анализировать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ритмические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отношения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в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пространстве и в изображении (визуальном образе) на установленных основаниях;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line="256" w:lineRule="auto"/>
        <w:jc w:val="both"/>
        <w:rPr>
          <w:szCs w:val="28"/>
        </w:rPr>
      </w:pPr>
      <w:r w:rsidRPr="008E4C00">
        <w:rPr>
          <w:szCs w:val="28"/>
        </w:rPr>
        <w:t>передавать</w:t>
      </w:r>
      <w:r w:rsidRPr="008E4C00">
        <w:rPr>
          <w:spacing w:val="80"/>
          <w:w w:val="150"/>
          <w:szCs w:val="28"/>
        </w:rPr>
        <w:t xml:space="preserve"> </w:t>
      </w:r>
      <w:r w:rsidRPr="008E4C00">
        <w:rPr>
          <w:szCs w:val="28"/>
        </w:rPr>
        <w:t>обобщенный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образ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реальности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при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построении</w:t>
      </w:r>
      <w:r w:rsidRPr="008E4C00">
        <w:rPr>
          <w:spacing w:val="80"/>
          <w:szCs w:val="28"/>
        </w:rPr>
        <w:t xml:space="preserve"> </w:t>
      </w:r>
      <w:r w:rsidRPr="008E4C00">
        <w:rPr>
          <w:szCs w:val="28"/>
        </w:rPr>
        <w:t>плоской композиции;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line="264" w:lineRule="auto"/>
        <w:ind w:right="99"/>
        <w:jc w:val="both"/>
        <w:rPr>
          <w:szCs w:val="28"/>
        </w:rPr>
      </w:pPr>
      <w:r w:rsidRPr="008E4C00">
        <w:rPr>
          <w:szCs w:val="28"/>
        </w:rPr>
        <w:t>соотносить тональные отношения (тёмное – светлое) в пространственных и плоскостных объектах;</w:t>
      </w:r>
    </w:p>
    <w:p w:rsidR="008E4C00" w:rsidRPr="008E4C00" w:rsidRDefault="008E4C00" w:rsidP="008E4C00">
      <w:pPr>
        <w:pStyle w:val="af4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pacing w:line="313" w:lineRule="exact"/>
        <w:jc w:val="both"/>
        <w:rPr>
          <w:szCs w:val="28"/>
        </w:rPr>
      </w:pPr>
      <w:r w:rsidRPr="008E4C00">
        <w:rPr>
          <w:szCs w:val="28"/>
        </w:rPr>
        <w:t>выявлять</w:t>
      </w:r>
      <w:r w:rsidRPr="008E4C00">
        <w:rPr>
          <w:spacing w:val="80"/>
          <w:szCs w:val="28"/>
        </w:rPr>
        <w:t xml:space="preserve">  </w:t>
      </w:r>
      <w:r w:rsidRPr="008E4C00">
        <w:rPr>
          <w:szCs w:val="28"/>
        </w:rPr>
        <w:t>и</w:t>
      </w:r>
      <w:r w:rsidRPr="008E4C00">
        <w:rPr>
          <w:spacing w:val="80"/>
          <w:szCs w:val="28"/>
        </w:rPr>
        <w:t xml:space="preserve">  </w:t>
      </w:r>
      <w:r w:rsidRPr="008E4C00">
        <w:rPr>
          <w:szCs w:val="28"/>
        </w:rPr>
        <w:t>анализировать</w:t>
      </w:r>
      <w:r w:rsidRPr="008E4C00">
        <w:rPr>
          <w:spacing w:val="80"/>
          <w:szCs w:val="28"/>
        </w:rPr>
        <w:t xml:space="preserve">  </w:t>
      </w:r>
      <w:r w:rsidRPr="008E4C00">
        <w:rPr>
          <w:szCs w:val="28"/>
        </w:rPr>
        <w:t>эмоциональное</w:t>
      </w:r>
      <w:r w:rsidRPr="008E4C00">
        <w:rPr>
          <w:spacing w:val="80"/>
          <w:szCs w:val="28"/>
        </w:rPr>
        <w:t xml:space="preserve">  </w:t>
      </w:r>
      <w:r w:rsidRPr="008E4C00">
        <w:rPr>
          <w:szCs w:val="28"/>
        </w:rPr>
        <w:t>воздействие</w:t>
      </w:r>
      <w:r w:rsidRPr="008E4C00">
        <w:rPr>
          <w:spacing w:val="80"/>
          <w:szCs w:val="28"/>
        </w:rPr>
        <w:t xml:space="preserve">  </w:t>
      </w:r>
      <w:r w:rsidRPr="008E4C00">
        <w:rPr>
          <w:szCs w:val="28"/>
        </w:rPr>
        <w:t>цветовых отношений в пространственной среде и плоскостном изображении.</w:t>
      </w:r>
    </w:p>
    <w:p w:rsidR="009C2ABC" w:rsidRDefault="009C2ABC" w:rsidP="00C11F43">
      <w:pPr>
        <w:pStyle w:val="a3"/>
        <w:ind w:left="142"/>
        <w:rPr>
          <w:b/>
          <w:color w:val="000000"/>
        </w:rPr>
      </w:pPr>
    </w:p>
    <w:p w:rsidR="00606DF6" w:rsidRDefault="00606DF6" w:rsidP="00606DF6">
      <w:pPr>
        <w:kinsoku w:val="0"/>
        <w:overflowPunct w:val="0"/>
        <w:autoSpaceDE w:val="0"/>
        <w:autoSpaceDN w:val="0"/>
        <w:adjustRightInd w:val="0"/>
        <w:spacing w:line="322" w:lineRule="exact"/>
        <w:ind w:left="39"/>
        <w:rPr>
          <w:rFonts w:ascii="Times New Roman" w:hAnsi="Times New Roman"/>
          <w:b/>
          <w:bCs/>
          <w:sz w:val="31"/>
          <w:szCs w:val="31"/>
        </w:rPr>
      </w:pPr>
    </w:p>
    <w:p w:rsidR="00606DF6" w:rsidRDefault="00606DF6" w:rsidP="00606DF6">
      <w:pPr>
        <w:kinsoku w:val="0"/>
        <w:overflowPunct w:val="0"/>
        <w:autoSpaceDE w:val="0"/>
        <w:autoSpaceDN w:val="0"/>
        <w:adjustRightInd w:val="0"/>
        <w:spacing w:line="322" w:lineRule="exact"/>
        <w:ind w:left="39"/>
        <w:rPr>
          <w:rFonts w:ascii="Times New Roman" w:hAnsi="Times New Roman"/>
          <w:b/>
          <w:bCs/>
          <w:sz w:val="31"/>
          <w:szCs w:val="31"/>
        </w:rPr>
      </w:pPr>
    </w:p>
    <w:p w:rsidR="00606DF6" w:rsidRPr="00606DF6" w:rsidRDefault="00606DF6" w:rsidP="00606DF6">
      <w:pPr>
        <w:kinsoku w:val="0"/>
        <w:overflowPunct w:val="0"/>
        <w:autoSpaceDE w:val="0"/>
        <w:autoSpaceDN w:val="0"/>
        <w:adjustRightInd w:val="0"/>
        <w:spacing w:line="322" w:lineRule="exact"/>
        <w:ind w:left="39"/>
        <w:rPr>
          <w:rFonts w:ascii="Times New Roman" w:hAnsi="Times New Roman"/>
          <w:b/>
          <w:bCs/>
          <w:sz w:val="24"/>
          <w:szCs w:val="24"/>
        </w:rPr>
      </w:pPr>
      <w:r w:rsidRPr="00606DF6">
        <w:rPr>
          <w:rFonts w:ascii="Times New Roman" w:hAnsi="Times New Roman"/>
          <w:b/>
          <w:bCs/>
          <w:sz w:val="24"/>
          <w:szCs w:val="24"/>
        </w:rPr>
        <w:t>Познавательные</w:t>
      </w:r>
      <w:r w:rsidRPr="00606DF6"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 w:rsidRPr="00606DF6">
        <w:rPr>
          <w:rFonts w:ascii="Times New Roman" w:hAnsi="Times New Roman"/>
          <w:b/>
          <w:bCs/>
          <w:sz w:val="24"/>
          <w:szCs w:val="24"/>
        </w:rPr>
        <w:t>универсальные</w:t>
      </w:r>
      <w:r w:rsidRPr="00606DF6"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 w:rsidRPr="00606DF6">
        <w:rPr>
          <w:rFonts w:ascii="Times New Roman" w:hAnsi="Times New Roman"/>
          <w:b/>
          <w:bCs/>
          <w:sz w:val="24"/>
          <w:szCs w:val="24"/>
        </w:rPr>
        <w:t>учебные</w:t>
      </w:r>
      <w:r w:rsidRPr="00606DF6"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 w:rsidRPr="00606DF6">
        <w:rPr>
          <w:rFonts w:ascii="Times New Roman" w:hAnsi="Times New Roman"/>
          <w:b/>
          <w:bCs/>
          <w:sz w:val="24"/>
          <w:szCs w:val="24"/>
        </w:rPr>
        <w:t>действия</w:t>
      </w:r>
    </w:p>
    <w:p w:rsidR="00606DF6" w:rsidRPr="00606DF6" w:rsidRDefault="00606DF6" w:rsidP="00606DF6">
      <w:pPr>
        <w:kinsoku w:val="0"/>
        <w:overflowPunct w:val="0"/>
        <w:autoSpaceDE w:val="0"/>
        <w:autoSpaceDN w:val="0"/>
        <w:adjustRightInd w:val="0"/>
        <w:spacing w:line="295" w:lineRule="exact"/>
        <w:ind w:left="39"/>
        <w:jc w:val="both"/>
        <w:rPr>
          <w:rFonts w:ascii="Times New Roman" w:hAnsi="Times New Roman"/>
          <w:sz w:val="24"/>
          <w:szCs w:val="24"/>
        </w:rPr>
      </w:pPr>
      <w:r w:rsidRPr="00606DF6">
        <w:rPr>
          <w:rFonts w:ascii="Times New Roman" w:hAnsi="Times New Roman"/>
          <w:b/>
          <w:bCs/>
          <w:sz w:val="24"/>
          <w:szCs w:val="24"/>
        </w:rPr>
        <w:t>Базовые логические и исследовательские действия</w:t>
      </w:r>
      <w:r w:rsidRPr="00606DF6">
        <w:rPr>
          <w:rFonts w:ascii="Times New Roman" w:hAnsi="Times New Roman"/>
          <w:sz w:val="24"/>
          <w:szCs w:val="24"/>
        </w:rPr>
        <w:t>: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before="24" w:line="256" w:lineRule="auto"/>
        <w:ind w:right="126"/>
        <w:jc w:val="both"/>
      </w:pPr>
      <w:r w:rsidRPr="00870DDE">
        <w:t>проявлять</w:t>
      </w:r>
      <w:r w:rsidRPr="00870DDE">
        <w:rPr>
          <w:spacing w:val="40"/>
        </w:rPr>
        <w:t xml:space="preserve"> </w:t>
      </w:r>
      <w:r w:rsidRPr="00870DDE">
        <w:t>исследовательские,</w:t>
      </w:r>
      <w:r w:rsidRPr="00870DDE">
        <w:rPr>
          <w:spacing w:val="40"/>
        </w:rPr>
        <w:t xml:space="preserve"> </w:t>
      </w:r>
      <w:r w:rsidRPr="00870DDE">
        <w:t>экспериментальные</w:t>
      </w:r>
      <w:r w:rsidRPr="00870DDE">
        <w:rPr>
          <w:spacing w:val="40"/>
        </w:rPr>
        <w:t xml:space="preserve"> </w:t>
      </w:r>
      <w:r w:rsidRPr="00870DDE">
        <w:t>действия</w:t>
      </w:r>
      <w:r w:rsidRPr="00870DDE">
        <w:rPr>
          <w:spacing w:val="40"/>
        </w:rPr>
        <w:t xml:space="preserve"> </w:t>
      </w:r>
      <w:r w:rsidRPr="00870DDE">
        <w:t>в</w:t>
      </w:r>
      <w:r w:rsidRPr="00870DDE">
        <w:rPr>
          <w:spacing w:val="40"/>
        </w:rPr>
        <w:t xml:space="preserve"> </w:t>
      </w:r>
      <w:r w:rsidRPr="00870DDE">
        <w:t>процессе освоения выразительных свойств различных художественных материалов;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before="9" w:line="259" w:lineRule="auto"/>
        <w:ind w:right="113"/>
        <w:jc w:val="both"/>
      </w:pPr>
      <w:r w:rsidRPr="00870DDE">
        <w:t>проявлять</w:t>
      </w:r>
      <w:r w:rsidRPr="00870DDE">
        <w:rPr>
          <w:spacing w:val="80"/>
        </w:rPr>
        <w:t xml:space="preserve">  </w:t>
      </w:r>
      <w:r w:rsidRPr="00870DDE">
        <w:t>творческие</w:t>
      </w:r>
      <w:r w:rsidRPr="00870DDE">
        <w:rPr>
          <w:spacing w:val="80"/>
        </w:rPr>
        <w:t xml:space="preserve">  </w:t>
      </w:r>
      <w:r w:rsidRPr="00870DDE">
        <w:t>экспериментальные</w:t>
      </w:r>
      <w:r w:rsidRPr="00870DDE">
        <w:rPr>
          <w:spacing w:val="80"/>
        </w:rPr>
        <w:t xml:space="preserve">  </w:t>
      </w:r>
      <w:r w:rsidRPr="00870DDE">
        <w:t>действия</w:t>
      </w:r>
      <w:r w:rsidRPr="00870DDE">
        <w:rPr>
          <w:spacing w:val="55"/>
          <w:w w:val="150"/>
        </w:rPr>
        <w:t xml:space="preserve">  </w:t>
      </w:r>
      <w:r w:rsidRPr="00870DDE">
        <w:t>в</w:t>
      </w:r>
      <w:r w:rsidRPr="00870DDE">
        <w:rPr>
          <w:spacing w:val="80"/>
        </w:rPr>
        <w:t xml:space="preserve">  </w:t>
      </w:r>
      <w:r w:rsidRPr="00870DDE">
        <w:t>процессе</w:t>
      </w:r>
      <w:r w:rsidRPr="00870DDE">
        <w:rPr>
          <w:spacing w:val="-1"/>
        </w:rPr>
        <w:t xml:space="preserve"> </w:t>
      </w:r>
      <w:r w:rsidRPr="00870DDE">
        <w:t>самостоятельного</w:t>
      </w:r>
      <w:r w:rsidRPr="00870DDE">
        <w:rPr>
          <w:spacing w:val="80"/>
          <w:w w:val="150"/>
        </w:rPr>
        <w:t xml:space="preserve">  </w:t>
      </w:r>
      <w:r w:rsidRPr="00870DDE">
        <w:t>выполнения</w:t>
      </w:r>
      <w:r w:rsidRPr="00870DDE">
        <w:rPr>
          <w:spacing w:val="80"/>
          <w:w w:val="150"/>
        </w:rPr>
        <w:t xml:space="preserve">  </w:t>
      </w:r>
      <w:r w:rsidRPr="00870DDE">
        <w:t>художественных</w:t>
      </w:r>
      <w:r w:rsidRPr="00870DDE">
        <w:rPr>
          <w:spacing w:val="80"/>
          <w:w w:val="150"/>
        </w:rPr>
        <w:t xml:space="preserve">  </w:t>
      </w:r>
      <w:r w:rsidRPr="00870DDE">
        <w:t>заданий;</w:t>
      </w:r>
      <w:r w:rsidRPr="00870DDE">
        <w:rPr>
          <w:spacing w:val="80"/>
          <w:w w:val="150"/>
        </w:rPr>
        <w:t xml:space="preserve">  </w:t>
      </w:r>
      <w:r w:rsidRPr="00870DDE">
        <w:t>проявлять</w:t>
      </w:r>
      <w:r w:rsidRPr="00870DDE">
        <w:rPr>
          <w:spacing w:val="-1"/>
        </w:rPr>
        <w:t xml:space="preserve"> </w:t>
      </w:r>
      <w:r w:rsidRPr="00870DDE">
        <w:t>исследовательские</w:t>
      </w:r>
      <w:r w:rsidRPr="00870DDE">
        <w:rPr>
          <w:spacing w:val="38"/>
        </w:rPr>
        <w:t xml:space="preserve">  </w:t>
      </w:r>
      <w:r w:rsidRPr="00870DDE">
        <w:t>и</w:t>
      </w:r>
      <w:r w:rsidRPr="00870DDE">
        <w:rPr>
          <w:spacing w:val="40"/>
        </w:rPr>
        <w:t xml:space="preserve">  </w:t>
      </w:r>
      <w:r w:rsidRPr="00870DDE">
        <w:t>аналитические</w:t>
      </w:r>
      <w:r w:rsidRPr="00870DDE">
        <w:rPr>
          <w:spacing w:val="38"/>
        </w:rPr>
        <w:t xml:space="preserve">  </w:t>
      </w:r>
      <w:r w:rsidRPr="00870DDE">
        <w:t>действия</w:t>
      </w:r>
      <w:r w:rsidRPr="00870DDE">
        <w:rPr>
          <w:spacing w:val="40"/>
        </w:rPr>
        <w:t xml:space="preserve">  </w:t>
      </w:r>
      <w:r w:rsidRPr="00870DDE">
        <w:t>на</w:t>
      </w:r>
      <w:r w:rsidRPr="00870DDE">
        <w:rPr>
          <w:spacing w:val="38"/>
        </w:rPr>
        <w:t xml:space="preserve">  </w:t>
      </w:r>
      <w:r w:rsidRPr="00870DDE">
        <w:t>основе</w:t>
      </w:r>
      <w:r w:rsidRPr="00870DDE">
        <w:rPr>
          <w:spacing w:val="38"/>
        </w:rPr>
        <w:t xml:space="preserve">  </w:t>
      </w:r>
      <w:r w:rsidRPr="00870DDE">
        <w:t>определённых</w:t>
      </w:r>
      <w:r w:rsidRPr="00870DDE">
        <w:rPr>
          <w:spacing w:val="-1"/>
        </w:rPr>
        <w:t xml:space="preserve"> </w:t>
      </w:r>
      <w:r w:rsidRPr="00870DDE">
        <w:t>учебных</w:t>
      </w:r>
      <w:r w:rsidRPr="00870DDE">
        <w:rPr>
          <w:spacing w:val="60"/>
        </w:rPr>
        <w:t xml:space="preserve"> </w:t>
      </w:r>
      <w:r w:rsidRPr="00870DDE">
        <w:t>установок</w:t>
      </w:r>
      <w:r w:rsidRPr="00870DDE">
        <w:rPr>
          <w:spacing w:val="57"/>
        </w:rPr>
        <w:t xml:space="preserve"> </w:t>
      </w:r>
      <w:r w:rsidRPr="00870DDE">
        <w:t>в</w:t>
      </w:r>
      <w:r w:rsidRPr="00870DDE">
        <w:rPr>
          <w:spacing w:val="54"/>
        </w:rPr>
        <w:t xml:space="preserve"> </w:t>
      </w:r>
      <w:r w:rsidRPr="00870DDE">
        <w:t>процессе</w:t>
      </w:r>
      <w:r w:rsidRPr="00870DDE">
        <w:rPr>
          <w:spacing w:val="55"/>
        </w:rPr>
        <w:t xml:space="preserve"> </w:t>
      </w:r>
      <w:r w:rsidRPr="00870DDE">
        <w:t>восприятия</w:t>
      </w:r>
      <w:r w:rsidRPr="00870DDE">
        <w:rPr>
          <w:spacing w:val="57"/>
        </w:rPr>
        <w:t xml:space="preserve"> </w:t>
      </w:r>
      <w:r w:rsidRPr="00870DDE">
        <w:t>произведений</w:t>
      </w:r>
      <w:r w:rsidRPr="00870DDE">
        <w:rPr>
          <w:spacing w:val="57"/>
        </w:rPr>
        <w:t xml:space="preserve"> </w:t>
      </w:r>
      <w:r w:rsidRPr="00870DDE">
        <w:t>изобразительного</w:t>
      </w:r>
      <w:r w:rsidRPr="00870DDE">
        <w:rPr>
          <w:spacing w:val="-2"/>
        </w:rPr>
        <w:t xml:space="preserve"> </w:t>
      </w:r>
      <w:r w:rsidRPr="00870DDE">
        <w:t>искусства, архитектуры</w:t>
      </w:r>
      <w:r w:rsidRPr="00870DDE">
        <w:rPr>
          <w:spacing w:val="-1"/>
        </w:rPr>
        <w:t xml:space="preserve"> </w:t>
      </w:r>
      <w:r w:rsidRPr="00870DDE">
        <w:t>и продуктов</w:t>
      </w:r>
      <w:r w:rsidRPr="00870DDE">
        <w:rPr>
          <w:spacing w:val="-3"/>
        </w:rPr>
        <w:t xml:space="preserve"> </w:t>
      </w:r>
      <w:r w:rsidRPr="00870DDE">
        <w:t>детского</w:t>
      </w:r>
      <w:r w:rsidRPr="00870DDE">
        <w:rPr>
          <w:spacing w:val="-4"/>
        </w:rPr>
        <w:t xml:space="preserve"> </w:t>
      </w:r>
      <w:r w:rsidRPr="00870DDE">
        <w:t>художественного</w:t>
      </w:r>
      <w:r w:rsidRPr="00870DDE">
        <w:rPr>
          <w:spacing w:val="-4"/>
        </w:rPr>
        <w:t xml:space="preserve"> </w:t>
      </w:r>
      <w:r w:rsidRPr="00870DDE">
        <w:t>творчества;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56" w:lineRule="auto"/>
        <w:ind w:right="127"/>
        <w:jc w:val="both"/>
      </w:pPr>
      <w:r w:rsidRPr="00870DDE">
        <w:t>использовать</w:t>
      </w:r>
      <w:r w:rsidRPr="00870DDE">
        <w:rPr>
          <w:spacing w:val="40"/>
        </w:rPr>
        <w:t xml:space="preserve"> </w:t>
      </w:r>
      <w:r w:rsidRPr="00870DDE">
        <w:t>наблюдения</w:t>
      </w:r>
      <w:r w:rsidRPr="00870DDE">
        <w:rPr>
          <w:spacing w:val="40"/>
        </w:rPr>
        <w:t xml:space="preserve"> </w:t>
      </w:r>
      <w:r w:rsidRPr="00870DDE">
        <w:t>для</w:t>
      </w:r>
      <w:r w:rsidRPr="00870DDE">
        <w:rPr>
          <w:spacing w:val="40"/>
        </w:rPr>
        <w:t xml:space="preserve"> </w:t>
      </w:r>
      <w:r w:rsidRPr="00870DDE">
        <w:t>получения</w:t>
      </w:r>
      <w:r w:rsidRPr="00870DDE">
        <w:rPr>
          <w:spacing w:val="40"/>
        </w:rPr>
        <w:t xml:space="preserve"> </w:t>
      </w:r>
      <w:r w:rsidRPr="00870DDE">
        <w:t>информации</w:t>
      </w:r>
      <w:r w:rsidRPr="00870DDE">
        <w:rPr>
          <w:spacing w:val="40"/>
        </w:rPr>
        <w:t xml:space="preserve"> </w:t>
      </w:r>
      <w:r w:rsidRPr="00870DDE">
        <w:t>об</w:t>
      </w:r>
      <w:r w:rsidRPr="00870DDE">
        <w:rPr>
          <w:spacing w:val="40"/>
        </w:rPr>
        <w:t xml:space="preserve"> </w:t>
      </w:r>
      <w:r w:rsidRPr="00870DDE">
        <w:t>особенностях объектов</w:t>
      </w:r>
      <w:r w:rsidRPr="00870DDE">
        <w:rPr>
          <w:spacing w:val="80"/>
          <w:w w:val="150"/>
        </w:rPr>
        <w:t xml:space="preserve"> </w:t>
      </w:r>
      <w:r w:rsidRPr="00870DDE">
        <w:t>и</w:t>
      </w:r>
      <w:r w:rsidRPr="00870DDE">
        <w:rPr>
          <w:spacing w:val="80"/>
          <w:w w:val="150"/>
        </w:rPr>
        <w:t xml:space="preserve"> </w:t>
      </w:r>
      <w:r w:rsidRPr="00870DDE">
        <w:t>состояния</w:t>
      </w:r>
      <w:r w:rsidRPr="00870DDE">
        <w:rPr>
          <w:spacing w:val="80"/>
          <w:w w:val="150"/>
        </w:rPr>
        <w:t xml:space="preserve"> </w:t>
      </w:r>
      <w:r w:rsidRPr="00870DDE">
        <w:t>природы,</w:t>
      </w:r>
      <w:r w:rsidRPr="00870DDE">
        <w:rPr>
          <w:spacing w:val="80"/>
          <w:w w:val="150"/>
        </w:rPr>
        <w:t xml:space="preserve"> </w:t>
      </w:r>
      <w:r w:rsidRPr="00870DDE">
        <w:t>предметного</w:t>
      </w:r>
      <w:r w:rsidRPr="00870DDE">
        <w:rPr>
          <w:spacing w:val="80"/>
          <w:w w:val="150"/>
        </w:rPr>
        <w:t xml:space="preserve"> </w:t>
      </w:r>
      <w:r w:rsidRPr="00870DDE">
        <w:t>мира</w:t>
      </w:r>
      <w:r w:rsidRPr="00870DDE">
        <w:rPr>
          <w:spacing w:val="80"/>
          <w:w w:val="150"/>
        </w:rPr>
        <w:t xml:space="preserve"> </w:t>
      </w:r>
      <w:r w:rsidRPr="00870DDE">
        <w:t>человека,</w:t>
      </w:r>
      <w:r w:rsidRPr="00870DDE">
        <w:rPr>
          <w:spacing w:val="80"/>
          <w:w w:val="150"/>
        </w:rPr>
        <w:t xml:space="preserve"> </w:t>
      </w:r>
      <w:r w:rsidRPr="00870DDE">
        <w:t>городской среды;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before="9" w:line="256" w:lineRule="auto"/>
        <w:ind w:right="108"/>
        <w:jc w:val="both"/>
      </w:pPr>
      <w:r w:rsidRPr="00870DDE">
        <w:t>анализировать</w:t>
      </w:r>
      <w:r w:rsidRPr="00870DDE">
        <w:rPr>
          <w:spacing w:val="40"/>
        </w:rPr>
        <w:t xml:space="preserve"> </w:t>
      </w:r>
      <w:r w:rsidRPr="00870DDE">
        <w:t>и</w:t>
      </w:r>
      <w:r w:rsidRPr="00870DDE">
        <w:rPr>
          <w:spacing w:val="40"/>
        </w:rPr>
        <w:t xml:space="preserve"> </w:t>
      </w:r>
      <w:r w:rsidRPr="00870DDE">
        <w:t>оценивать</w:t>
      </w:r>
      <w:r w:rsidRPr="00870DDE">
        <w:rPr>
          <w:spacing w:val="40"/>
        </w:rPr>
        <w:t xml:space="preserve"> </w:t>
      </w:r>
      <w:r w:rsidRPr="00870DDE">
        <w:t>с</w:t>
      </w:r>
      <w:r w:rsidRPr="00870DDE">
        <w:rPr>
          <w:spacing w:val="40"/>
        </w:rPr>
        <w:t xml:space="preserve"> </w:t>
      </w:r>
      <w:r w:rsidRPr="00870DDE">
        <w:t>позиций</w:t>
      </w:r>
      <w:r w:rsidRPr="00870DDE">
        <w:rPr>
          <w:spacing w:val="40"/>
        </w:rPr>
        <w:t xml:space="preserve"> </w:t>
      </w:r>
      <w:r w:rsidRPr="00870DDE">
        <w:t>эстетических</w:t>
      </w:r>
      <w:r w:rsidRPr="00870DDE">
        <w:rPr>
          <w:spacing w:val="40"/>
        </w:rPr>
        <w:t xml:space="preserve"> </w:t>
      </w:r>
      <w:r w:rsidRPr="00870DDE">
        <w:t>категорий</w:t>
      </w:r>
      <w:r w:rsidRPr="00870DDE">
        <w:rPr>
          <w:spacing w:val="40"/>
        </w:rPr>
        <w:t xml:space="preserve"> </w:t>
      </w:r>
      <w:r w:rsidRPr="00870DDE">
        <w:t>явления природы и предметно-пространственную среду</w:t>
      </w:r>
      <w:r w:rsidRPr="00870DDE">
        <w:rPr>
          <w:spacing w:val="-6"/>
        </w:rPr>
        <w:t xml:space="preserve"> </w:t>
      </w:r>
      <w:r w:rsidRPr="00870DDE">
        <w:t>жизни человека;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before="2" w:line="264" w:lineRule="auto"/>
        <w:ind w:right="114"/>
        <w:jc w:val="both"/>
      </w:pPr>
      <w:r w:rsidRPr="00870DDE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56" w:lineRule="auto"/>
        <w:ind w:right="114"/>
        <w:jc w:val="both"/>
      </w:pPr>
      <w:r w:rsidRPr="00870DDE">
        <w:t>использовать</w:t>
      </w:r>
      <w:r w:rsidRPr="00870DDE">
        <w:rPr>
          <w:spacing w:val="80"/>
          <w:w w:val="150"/>
        </w:rPr>
        <w:t xml:space="preserve">  </w:t>
      </w:r>
      <w:r w:rsidRPr="00870DDE">
        <w:t>знаково-символические</w:t>
      </w:r>
      <w:r w:rsidRPr="00870DDE">
        <w:rPr>
          <w:spacing w:val="80"/>
          <w:w w:val="150"/>
        </w:rPr>
        <w:t xml:space="preserve">  </w:t>
      </w:r>
      <w:r w:rsidRPr="00870DDE">
        <w:t>средства</w:t>
      </w:r>
      <w:r w:rsidRPr="00870DDE">
        <w:rPr>
          <w:spacing w:val="80"/>
          <w:w w:val="150"/>
        </w:rPr>
        <w:t xml:space="preserve">  </w:t>
      </w:r>
      <w:r w:rsidRPr="00870DDE">
        <w:t>для</w:t>
      </w:r>
      <w:r w:rsidRPr="00870DDE">
        <w:rPr>
          <w:spacing w:val="80"/>
          <w:w w:val="150"/>
        </w:rPr>
        <w:t xml:space="preserve">  </w:t>
      </w:r>
      <w:r w:rsidRPr="00870DDE">
        <w:t>составления орнаментов и декоративных композиций;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jc w:val="both"/>
      </w:pPr>
      <w:r w:rsidRPr="00870DDE">
        <w:t>классифицировать произведения искусства по видам и, соответственно,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по назначению в жизни людей;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ставить и использовать вопросы как исследовательский инструмент познания.</w:t>
      </w:r>
    </w:p>
    <w:p w:rsidR="00606DF6" w:rsidRPr="00870DDE" w:rsidRDefault="00606DF6" w:rsidP="00606DF6">
      <w:pPr>
        <w:pStyle w:val="af4"/>
        <w:kinsoku w:val="0"/>
        <w:overflowPunct w:val="0"/>
        <w:autoSpaceDE w:val="0"/>
        <w:autoSpaceDN w:val="0"/>
        <w:adjustRightInd w:val="0"/>
        <w:spacing w:line="295" w:lineRule="exact"/>
        <w:ind w:left="720"/>
        <w:jc w:val="both"/>
        <w:rPr>
          <w:b/>
        </w:rPr>
      </w:pPr>
    </w:p>
    <w:p w:rsidR="00606DF6" w:rsidRPr="00870DDE" w:rsidRDefault="00606DF6" w:rsidP="00606DF6">
      <w:pPr>
        <w:pStyle w:val="af4"/>
        <w:kinsoku w:val="0"/>
        <w:overflowPunct w:val="0"/>
        <w:autoSpaceDE w:val="0"/>
        <w:autoSpaceDN w:val="0"/>
        <w:adjustRightInd w:val="0"/>
        <w:spacing w:line="295" w:lineRule="exact"/>
        <w:ind w:left="720"/>
        <w:jc w:val="both"/>
        <w:rPr>
          <w:b/>
        </w:rPr>
      </w:pPr>
      <w:r w:rsidRPr="00870DDE">
        <w:rPr>
          <w:b/>
        </w:rPr>
        <w:t>Работа с информацией: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использовать электронные образовательные ресурсы;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уметь работать с электронными учебниками и учебными пособиями; выбирать источник для получения 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анализировать,  интерпретировать,  обобщать  и  систематизировать информацию, представленную в  произведениях искусства, текстах, таблицах и схемах;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70DDE">
        <w:t>квестов</w:t>
      </w:r>
      <w:proofErr w:type="spellEnd"/>
      <w:r w:rsidRPr="00870DDE">
        <w:t>, предложенных учителем;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соблюдать  правила  информационной  безопасности  при  работе в Интернете.</w:t>
      </w:r>
    </w:p>
    <w:p w:rsidR="00606DF6" w:rsidRDefault="00606DF6" w:rsidP="00606DF6">
      <w:pPr>
        <w:pStyle w:val="af4"/>
        <w:kinsoku w:val="0"/>
        <w:overflowPunct w:val="0"/>
        <w:autoSpaceDE w:val="0"/>
        <w:autoSpaceDN w:val="0"/>
        <w:adjustRightInd w:val="0"/>
        <w:spacing w:line="295" w:lineRule="exact"/>
        <w:ind w:left="720"/>
        <w:jc w:val="both"/>
        <w:rPr>
          <w:sz w:val="28"/>
          <w:szCs w:val="28"/>
        </w:rPr>
      </w:pPr>
    </w:p>
    <w:p w:rsidR="00606DF6" w:rsidRPr="00870DDE" w:rsidRDefault="00606DF6" w:rsidP="00606DF6">
      <w:pPr>
        <w:pStyle w:val="af4"/>
        <w:kinsoku w:val="0"/>
        <w:overflowPunct w:val="0"/>
        <w:autoSpaceDE w:val="0"/>
        <w:autoSpaceDN w:val="0"/>
        <w:adjustRightInd w:val="0"/>
        <w:spacing w:line="295" w:lineRule="exact"/>
        <w:ind w:left="720"/>
        <w:jc w:val="both"/>
        <w:rPr>
          <w:b/>
        </w:rPr>
      </w:pPr>
      <w:r w:rsidRPr="00870DDE">
        <w:rPr>
          <w:b/>
        </w:rPr>
        <w:lastRenderedPageBreak/>
        <w:t>Коммуникативные универсальные учебные действия: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понимать искусство в качестве особого языка общения – межличностного (автор – зритель), между  поколениями, между народами;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вести диалог и участвовать в обсуждении, проявляя уважительное отношение  к  противоположным  мнениям,  сопоставлять  свои 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находить общее решение и разрешать конфликты на основе общих позиций  и  учёта  интересов  в  процессе  совместной  художественной деятельности;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демонстрировать  и  объяснять  результаты  своего  творческого, художественного или исследовательского опыта;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анализировать  произведения  детского  художественного  творчества с позиций их содержания и в соответствии с учебной задачей, поставленной учителем;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взаимодействовать,  сотрудничать  в процессе  коллективной  работы, принимать  цель  совместной  деятельности  и  строить  действия  по  её достижению,  договариваться,  выполнять  поручения,  подчиняться,</w:t>
      </w:r>
    </w:p>
    <w:p w:rsidR="00606DF6" w:rsidRPr="00870DDE" w:rsidRDefault="00606DF6" w:rsidP="00606DF6">
      <w:pPr>
        <w:pStyle w:val="af4"/>
        <w:numPr>
          <w:ilvl w:val="0"/>
          <w:numId w:val="37"/>
        </w:numPr>
        <w:kinsoku w:val="0"/>
        <w:overflowPunct w:val="0"/>
        <w:autoSpaceDE w:val="0"/>
        <w:autoSpaceDN w:val="0"/>
        <w:adjustRightInd w:val="0"/>
        <w:spacing w:line="295" w:lineRule="exact"/>
        <w:jc w:val="both"/>
      </w:pPr>
      <w:r w:rsidRPr="00870DDE">
        <w:t>ответственно относиться к своей задаче по достижению общего результата.</w:t>
      </w:r>
    </w:p>
    <w:p w:rsidR="00CC0BB5" w:rsidRPr="00CC0BB5" w:rsidRDefault="00CC0BB5" w:rsidP="00CC0BB5">
      <w:pPr>
        <w:pStyle w:val="a3"/>
        <w:ind w:left="142"/>
        <w:jc w:val="both"/>
        <w:rPr>
          <w:b/>
          <w:color w:val="000000"/>
        </w:rPr>
      </w:pPr>
      <w:r w:rsidRPr="00CC0BB5">
        <w:rPr>
          <w:b/>
          <w:color w:val="000000"/>
        </w:rPr>
        <w:t>Регулятивные универсальные учебные действия:</w:t>
      </w:r>
    </w:p>
    <w:p w:rsidR="00CC0BB5" w:rsidRPr="00870DDE" w:rsidRDefault="00CC0BB5" w:rsidP="009C6C28">
      <w:pPr>
        <w:pStyle w:val="a3"/>
        <w:numPr>
          <w:ilvl w:val="0"/>
          <w:numId w:val="42"/>
        </w:numPr>
        <w:jc w:val="both"/>
        <w:rPr>
          <w:color w:val="000000"/>
        </w:rPr>
      </w:pPr>
      <w:r w:rsidRPr="00870DDE">
        <w:rPr>
          <w:color w:val="000000"/>
        </w:rPr>
        <w:t>внимательно относиться и выполнять учебные задачи, поставленные учителем;</w:t>
      </w:r>
    </w:p>
    <w:p w:rsidR="00CC0BB5" w:rsidRPr="00870DDE" w:rsidRDefault="009C6C28" w:rsidP="009C6C28">
      <w:pPr>
        <w:pStyle w:val="a3"/>
        <w:numPr>
          <w:ilvl w:val="0"/>
          <w:numId w:val="42"/>
        </w:numPr>
        <w:tabs>
          <w:tab w:val="clear" w:pos="709"/>
          <w:tab w:val="left" w:pos="567"/>
        </w:tabs>
        <w:jc w:val="both"/>
        <w:rPr>
          <w:color w:val="000000"/>
        </w:rPr>
      </w:pPr>
      <w:r w:rsidRPr="00870DDE">
        <w:rPr>
          <w:color w:val="000000"/>
        </w:rPr>
        <w:t xml:space="preserve">  </w:t>
      </w:r>
      <w:r w:rsidR="00CC0BB5" w:rsidRPr="00870DDE">
        <w:rPr>
          <w:color w:val="000000"/>
        </w:rPr>
        <w:t>соблюдать последовательность учебных действий при выполнении задания;</w:t>
      </w:r>
    </w:p>
    <w:p w:rsidR="00CC0BB5" w:rsidRPr="00870DDE" w:rsidRDefault="00CC0BB5" w:rsidP="009C6C28">
      <w:pPr>
        <w:pStyle w:val="a3"/>
        <w:numPr>
          <w:ilvl w:val="0"/>
          <w:numId w:val="42"/>
        </w:numPr>
        <w:jc w:val="both"/>
        <w:rPr>
          <w:color w:val="000000"/>
        </w:rPr>
      </w:pPr>
      <w:r w:rsidRPr="00870DDE">
        <w:rPr>
          <w:color w:val="000000"/>
        </w:rPr>
        <w:t>уметь организовывать своё рабочее место для практической работы, сохраняя  порядок  в  окружающем  пространстве  и  проявляя  бережное отношение к используемым материалам;</w:t>
      </w:r>
    </w:p>
    <w:p w:rsidR="008E4C00" w:rsidRPr="00870DDE" w:rsidRDefault="00CC0BB5" w:rsidP="009C6C28">
      <w:pPr>
        <w:pStyle w:val="a3"/>
        <w:numPr>
          <w:ilvl w:val="0"/>
          <w:numId w:val="42"/>
        </w:numPr>
        <w:jc w:val="both"/>
        <w:rPr>
          <w:color w:val="000000"/>
        </w:rPr>
      </w:pPr>
      <w:r w:rsidRPr="00870DDE"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4C00" w:rsidRDefault="008E4C00" w:rsidP="009C6C28">
      <w:pPr>
        <w:pStyle w:val="a3"/>
        <w:ind w:left="142"/>
        <w:rPr>
          <w:b/>
          <w:color w:val="000000"/>
        </w:rPr>
      </w:pPr>
    </w:p>
    <w:p w:rsidR="009C2ABC" w:rsidRDefault="009C2ABC" w:rsidP="00C11F43">
      <w:pPr>
        <w:pStyle w:val="a3"/>
        <w:ind w:left="142"/>
        <w:rPr>
          <w:b/>
          <w:color w:val="000000"/>
        </w:rPr>
      </w:pPr>
    </w:p>
    <w:p w:rsidR="00C11F43" w:rsidRPr="00C11F43" w:rsidRDefault="00C11F43" w:rsidP="008361D7">
      <w:pPr>
        <w:pStyle w:val="a3"/>
        <w:rPr>
          <w:color w:val="000000"/>
        </w:rPr>
      </w:pPr>
      <w:r w:rsidRPr="00C11F43">
        <w:rPr>
          <w:b/>
          <w:color w:val="000000"/>
        </w:rPr>
        <w:t>ПРЕДМЕТНЫЕ РЕЗУЛЬТАТЫ ОБУЧЕНИЯ</w:t>
      </w:r>
      <w:r w:rsidR="00064AA9">
        <w:rPr>
          <w:color w:val="000000"/>
        </w:rPr>
        <w:t>:</w:t>
      </w:r>
    </w:p>
    <w:p w:rsidR="009C2ABC" w:rsidRDefault="009C2ABC" w:rsidP="009C2ABC">
      <w:pPr>
        <w:pStyle w:val="a3"/>
        <w:jc w:val="both"/>
      </w:pPr>
    </w:p>
    <w:p w:rsidR="004D075A" w:rsidRDefault="00660040" w:rsidP="00371F2E">
      <w:pPr>
        <w:pStyle w:val="af4"/>
        <w:shd w:val="clear" w:color="auto" w:fill="FFFFFF"/>
        <w:ind w:right="41" w:firstLine="709"/>
        <w:jc w:val="both"/>
      </w:pPr>
      <w:r>
        <w:t xml:space="preserve">К концу обучения в </w:t>
      </w:r>
      <w:r w:rsidRPr="00371F2E">
        <w:rPr>
          <w:b/>
        </w:rPr>
        <w:t>3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660040" w:rsidRPr="00660040" w:rsidRDefault="00660040" w:rsidP="00FA0B1A">
      <w:pPr>
        <w:pStyle w:val="af4"/>
        <w:shd w:val="clear" w:color="auto" w:fill="FFFFFF"/>
        <w:spacing w:line="240" w:lineRule="auto"/>
        <w:ind w:left="1080" w:right="41" w:hanging="1080"/>
        <w:jc w:val="both"/>
        <w:rPr>
          <w:b/>
          <w:bCs/>
        </w:rPr>
      </w:pPr>
      <w:r w:rsidRPr="00660040">
        <w:rPr>
          <w:b/>
          <w:bCs/>
        </w:rPr>
        <w:t>Модуль «Графика»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Приобретать представление о художественном оформлении книги,</w:t>
      </w:r>
      <w:r>
        <w:t xml:space="preserve"> </w:t>
      </w:r>
      <w:r w:rsidRPr="00660040">
        <w:t>о дизайне книги, многообразии форм детских книг, о работе художнико</w:t>
      </w:r>
      <w:proofErr w:type="gramStart"/>
      <w:r w:rsidRPr="00660040">
        <w:t>в-</w:t>
      </w:r>
      <w:proofErr w:type="gramEnd"/>
      <w:r w:rsidRPr="00660040">
        <w:t xml:space="preserve"> иллюстраторов.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Узнавать  об  искусстве  шрифта  и  образных  (изобразительных) возможностях надписи, о работе художника над шрифтовой композицией.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Создавать  практическую  творческую  работу  –  поздравительную открытку, совмещая в ней шрифт и изображение.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Узнавать основные пропорции лица человека, взаимное расположение частей лица.</w:t>
      </w:r>
    </w:p>
    <w:p w:rsidR="00660040" w:rsidRPr="00660040" w:rsidRDefault="00660040" w:rsidP="00660040">
      <w:pPr>
        <w:pStyle w:val="af4"/>
        <w:shd w:val="clear" w:color="auto" w:fill="FFFFFF"/>
        <w:ind w:left="1080" w:right="41"/>
        <w:jc w:val="both"/>
      </w:pPr>
      <w:r w:rsidRPr="00660040">
        <w:t>Приобретать опыт рисования портрета (лица) человека.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Создавать маску сказочного персонажа с ярко выраженным характером лица (для карнавала или спектакля).</w:t>
      </w:r>
    </w:p>
    <w:p w:rsidR="00660040" w:rsidRPr="00660040" w:rsidRDefault="00660040" w:rsidP="00FA0B1A">
      <w:pPr>
        <w:pStyle w:val="af4"/>
        <w:shd w:val="clear" w:color="auto" w:fill="FFFFFF"/>
        <w:ind w:left="1080" w:right="41" w:hanging="1080"/>
        <w:jc w:val="both"/>
        <w:rPr>
          <w:b/>
          <w:bCs/>
        </w:rPr>
      </w:pPr>
      <w:r w:rsidRPr="00660040">
        <w:rPr>
          <w:b/>
          <w:bCs/>
        </w:rPr>
        <w:t>Модуль «Живопись»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Осваивать приёмы создания живописной композиции (натюрморта) по наблюдению натуры или по представлению.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Рассматривать,  эстетически  анализировать  сюжет  и  композицию, эмоциональное  настроение  в  натюрмортах  известных  отечественных художников.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Приобретать  опыт  создания  творческой  живописной  работы  – натюрморта  с  ярко  выраженным  настроением  или  «натюрморт</w:t>
      </w:r>
      <w:proofErr w:type="gramStart"/>
      <w:r w:rsidRPr="00660040">
        <w:t>а-</w:t>
      </w:r>
      <w:proofErr w:type="gramEnd"/>
      <w:r w:rsidRPr="00660040">
        <w:t xml:space="preserve"> автопортрета».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Изображать  красками  портрет  человека  с  опорой  на  натуру или по представлению.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Создавать пейзаж, передавая в нём активное состояние природы. Приобрести представление о деятельности художника в театре.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Создать красками эскиз занавеса или эскиз декораций к выбранному сюжету.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Познакомиться с работой художников по оформлению праздников.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080" w:right="41"/>
        <w:jc w:val="both"/>
      </w:pPr>
      <w:r w:rsidRPr="00660040">
        <w:t>Выполнить тематическую композицию «Праздник в городе» на основе наблюдений, по памяти и по представлению.</w:t>
      </w:r>
    </w:p>
    <w:p w:rsidR="00660040" w:rsidRPr="00660040" w:rsidRDefault="00660040" w:rsidP="00FA0B1A">
      <w:pPr>
        <w:pStyle w:val="af4"/>
        <w:shd w:val="clear" w:color="auto" w:fill="FFFFFF"/>
        <w:ind w:left="1080" w:right="41" w:hanging="1080"/>
        <w:jc w:val="both"/>
        <w:rPr>
          <w:b/>
          <w:bCs/>
        </w:rPr>
      </w:pPr>
      <w:r w:rsidRPr="00660040">
        <w:rPr>
          <w:b/>
          <w:bCs/>
        </w:rPr>
        <w:t>Модуль «Скульптура»</w:t>
      </w:r>
    </w:p>
    <w:p w:rsidR="00660040" w:rsidRDefault="00660040" w:rsidP="00660040">
      <w:pPr>
        <w:pStyle w:val="ab"/>
        <w:kinsoku w:val="0"/>
        <w:overflowPunct w:val="0"/>
        <w:spacing w:after="0" w:line="240" w:lineRule="auto"/>
        <w:ind w:left="1134" w:right="125"/>
        <w:jc w:val="both"/>
        <w:rPr>
          <w:sz w:val="28"/>
          <w:szCs w:val="28"/>
          <w:lang w:val="ru-RU"/>
        </w:rPr>
      </w:pPr>
      <w:r w:rsidRPr="00660040">
        <w:rPr>
          <w:rFonts w:ascii="Times New Roman" w:hAnsi="Times New Roman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</w:t>
      </w:r>
      <w:r w:rsidRPr="00660040">
        <w:rPr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бумагопластики, по выбору учителя).</w:t>
      </w:r>
      <w:r w:rsidRPr="00660040">
        <w:rPr>
          <w:sz w:val="28"/>
          <w:szCs w:val="28"/>
          <w:lang w:val="ru-RU"/>
        </w:rPr>
        <w:t xml:space="preserve"> </w:t>
      </w:r>
    </w:p>
    <w:p w:rsidR="00660040" w:rsidRPr="00660040" w:rsidRDefault="00660040" w:rsidP="00660040">
      <w:pPr>
        <w:pStyle w:val="ab"/>
        <w:kinsoku w:val="0"/>
        <w:overflowPunct w:val="0"/>
        <w:spacing w:after="0" w:line="240" w:lineRule="auto"/>
        <w:ind w:left="1134" w:right="125"/>
        <w:jc w:val="both"/>
        <w:rPr>
          <w:rFonts w:ascii="Times New Roman" w:hAnsi="Times New Roman"/>
          <w:sz w:val="24"/>
          <w:szCs w:val="24"/>
          <w:lang w:val="ru-RU"/>
        </w:rPr>
      </w:pPr>
      <w:r w:rsidRPr="00660040">
        <w:rPr>
          <w:rFonts w:ascii="Times New Roman" w:hAnsi="Times New Roman"/>
          <w:sz w:val="24"/>
          <w:szCs w:val="24"/>
          <w:lang w:val="ru-RU"/>
        </w:rPr>
        <w:t>Учиться</w:t>
      </w:r>
      <w:r w:rsidRPr="00660040">
        <w:rPr>
          <w:rFonts w:ascii="Times New Roman" w:hAnsi="Times New Roman"/>
          <w:spacing w:val="-11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создавать</w:t>
      </w:r>
      <w:r w:rsidRPr="00660040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игрушку</w:t>
      </w:r>
      <w:r w:rsidRPr="00660040">
        <w:rPr>
          <w:rFonts w:ascii="Times New Roman" w:hAnsi="Times New Roman"/>
          <w:spacing w:val="-15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из</w:t>
      </w:r>
      <w:r w:rsidRPr="00660040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подручного</w:t>
      </w:r>
      <w:r w:rsidRPr="00660040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нехудожественного</w:t>
      </w:r>
      <w:r w:rsidRPr="00660040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материала путём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добавления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к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ней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необходимых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деталей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и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тем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самым</w:t>
      </w:r>
      <w:r w:rsidRPr="00660040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660040">
        <w:rPr>
          <w:rFonts w:ascii="Times New Roman" w:hAnsi="Times New Roman"/>
          <w:sz w:val="24"/>
          <w:szCs w:val="24"/>
          <w:lang w:val="ru-RU"/>
        </w:rPr>
        <w:t>«одушевления образа».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ind w:left="1134" w:right="121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Узнавать</w:t>
      </w:r>
      <w:r w:rsidRPr="00660040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</w:t>
      </w:r>
      <w:r w:rsidRPr="00660040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видах</w:t>
      </w:r>
      <w:r w:rsidRPr="00660040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скульптуры:</w:t>
      </w:r>
      <w:r w:rsidRPr="00660040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скульптурные</w:t>
      </w:r>
      <w:r w:rsidRPr="00660040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памятники,</w:t>
      </w:r>
      <w:r w:rsidRPr="00660040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парковая скульптура, мелкая пластика, рельеф (виды рельефа).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line="317" w:lineRule="exact"/>
        <w:ind w:left="1134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Приобретать опыт лепки эскиза парковой скульптуры.</w:t>
      </w:r>
    </w:p>
    <w:p w:rsidR="00660040" w:rsidRPr="00660040" w:rsidRDefault="00660040" w:rsidP="00FA0B1A">
      <w:pPr>
        <w:kinsoku w:val="0"/>
        <w:overflowPunct w:val="0"/>
        <w:autoSpaceDE w:val="0"/>
        <w:autoSpaceDN w:val="0"/>
        <w:adjustRightInd w:val="0"/>
        <w:spacing w:before="119"/>
        <w:ind w:left="1134" w:hanging="1134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60040">
        <w:rPr>
          <w:rFonts w:ascii="Times New Roman" w:hAnsi="Times New Roman"/>
          <w:b/>
          <w:bCs/>
          <w:sz w:val="24"/>
          <w:szCs w:val="24"/>
        </w:rPr>
        <w:t>Модуль «Декоративно-прикладное искусство»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before="25" w:line="256" w:lineRule="auto"/>
        <w:ind w:left="1134" w:right="120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Узнавать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о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создании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глиняной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деревянной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посуды: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народные художественные промыслы Гжель и Хохлома.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line="254" w:lineRule="auto"/>
        <w:ind w:left="1134" w:right="123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Знакомиться</w:t>
      </w:r>
      <w:r w:rsidRPr="00660040">
        <w:rPr>
          <w:rFonts w:ascii="Times New Roman" w:hAnsi="Times New Roman"/>
          <w:spacing w:val="62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с</w:t>
      </w:r>
      <w:r w:rsidRPr="00660040">
        <w:rPr>
          <w:rFonts w:ascii="Times New Roman" w:hAnsi="Times New Roman"/>
          <w:spacing w:val="61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приёмами</w:t>
      </w:r>
      <w:r w:rsidRPr="00660040">
        <w:rPr>
          <w:rFonts w:ascii="Times New Roman" w:hAnsi="Times New Roman"/>
          <w:spacing w:val="59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исполнения</w:t>
      </w:r>
      <w:r w:rsidRPr="00660040">
        <w:rPr>
          <w:rFonts w:ascii="Times New Roman" w:hAnsi="Times New Roman"/>
          <w:spacing w:val="62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традиционных</w:t>
      </w:r>
      <w:r w:rsidRPr="00660040">
        <w:rPr>
          <w:rFonts w:ascii="Times New Roman" w:hAnsi="Times New Roman"/>
          <w:spacing w:val="6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орнаментов,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украшающих</w:t>
      </w:r>
      <w:r w:rsidRPr="0066004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посуду</w:t>
      </w:r>
      <w:r w:rsidRPr="00660040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Гжели и Хохломы; осваивать простые</w:t>
      </w:r>
      <w:r w:rsidRPr="006600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кистевые</w:t>
      </w:r>
      <w:r w:rsidRPr="006600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приёмы,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свойственные</w:t>
      </w:r>
      <w:r w:rsidRPr="0066004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этим</w:t>
      </w:r>
      <w:r w:rsidRPr="0066004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промыслам;</w:t>
      </w:r>
      <w:r w:rsidRPr="00660040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выполнить</w:t>
      </w:r>
      <w:r w:rsidRPr="00660040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эскизы</w:t>
      </w:r>
      <w:r w:rsidRPr="0066004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орнаментов,</w:t>
      </w:r>
      <w:r w:rsidRPr="00660040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украшающих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посуду</w:t>
      </w:r>
      <w:r w:rsidRPr="00660040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(по</w:t>
      </w:r>
      <w:r w:rsidRPr="0066004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мотивам выбранного</w:t>
      </w:r>
      <w:r w:rsidRPr="0066004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художественного</w:t>
      </w:r>
      <w:r w:rsidRPr="0066004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промысла).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line="254" w:lineRule="auto"/>
        <w:ind w:left="1134" w:right="120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Узнать</w:t>
      </w:r>
      <w:r w:rsidRPr="00660040">
        <w:rPr>
          <w:rFonts w:ascii="Times New Roman" w:hAnsi="Times New Roman"/>
          <w:spacing w:val="78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</w:t>
      </w:r>
      <w:r w:rsidRPr="00660040">
        <w:rPr>
          <w:rFonts w:ascii="Times New Roman" w:hAnsi="Times New Roman"/>
          <w:spacing w:val="74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сетчатых</w:t>
      </w:r>
      <w:r w:rsidRPr="00660040">
        <w:rPr>
          <w:rFonts w:ascii="Times New Roman" w:hAnsi="Times New Roman"/>
          <w:spacing w:val="74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видах</w:t>
      </w:r>
      <w:r w:rsidRPr="00660040">
        <w:rPr>
          <w:rFonts w:ascii="Times New Roman" w:hAnsi="Times New Roman"/>
          <w:spacing w:val="74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орнаментов</w:t>
      </w:r>
      <w:r w:rsidRPr="00660040">
        <w:rPr>
          <w:rFonts w:ascii="Times New Roman" w:hAnsi="Times New Roman"/>
          <w:spacing w:val="74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</w:t>
      </w:r>
      <w:r w:rsidRPr="00660040">
        <w:rPr>
          <w:rFonts w:ascii="Times New Roman" w:hAnsi="Times New Roman"/>
          <w:spacing w:val="78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их</w:t>
      </w:r>
      <w:r w:rsidRPr="00660040">
        <w:rPr>
          <w:rFonts w:ascii="Times New Roman" w:hAnsi="Times New Roman"/>
          <w:spacing w:val="74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применении,</w:t>
      </w:r>
      <w:r w:rsidRPr="00660040">
        <w:rPr>
          <w:rFonts w:ascii="Times New Roman" w:hAnsi="Times New Roman"/>
          <w:spacing w:val="79"/>
          <w:w w:val="1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например, в</w:t>
      </w:r>
      <w:r w:rsidRPr="0066004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росписи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тканей,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стен,</w:t>
      </w:r>
      <w:r w:rsidRPr="00660040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уметь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рассуждать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</w:t>
      </w:r>
      <w:r w:rsidRPr="00660040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опорой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на</w:t>
      </w:r>
      <w:r w:rsidRPr="00660040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зрительный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материал о</w:t>
      </w:r>
      <w:r w:rsidRPr="006600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видах</w:t>
      </w:r>
      <w:r w:rsidRPr="006600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симметрии в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сетчатом орнаменте.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line="259" w:lineRule="auto"/>
        <w:ind w:left="1134" w:right="113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Осваивать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навыки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создания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орнаментов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при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помощи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штампов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 трафаретов.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line="252" w:lineRule="auto"/>
        <w:ind w:left="1134" w:right="111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Получить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опыт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создания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композиции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орнамента</w:t>
      </w:r>
      <w:r w:rsidRPr="00660040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квадрате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(в</w:t>
      </w:r>
      <w:r w:rsidRPr="0066004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качестве эскиза росписи женского платка).</w:t>
      </w:r>
    </w:p>
    <w:p w:rsidR="00660040" w:rsidRPr="00660040" w:rsidRDefault="00660040" w:rsidP="00FA0B1A">
      <w:pPr>
        <w:kinsoku w:val="0"/>
        <w:overflowPunct w:val="0"/>
        <w:autoSpaceDE w:val="0"/>
        <w:autoSpaceDN w:val="0"/>
        <w:adjustRightInd w:val="0"/>
        <w:spacing w:before="102"/>
        <w:ind w:left="1134" w:hanging="1134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60040">
        <w:rPr>
          <w:rFonts w:ascii="Times New Roman" w:hAnsi="Times New Roman"/>
          <w:b/>
          <w:bCs/>
          <w:sz w:val="24"/>
          <w:szCs w:val="24"/>
        </w:rPr>
        <w:t>Модуль «Архитектура»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before="24" w:line="252" w:lineRule="auto"/>
        <w:ind w:left="1134" w:right="114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lastRenderedPageBreak/>
        <w:t>Выполнить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зарисовки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или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творческие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рисунки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по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памяти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 по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представлению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на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тему</w:t>
      </w:r>
      <w:r w:rsidRPr="00660040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исторических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памятников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или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архитектурных достопримечательностей своего</w:t>
      </w:r>
      <w:r w:rsidRPr="006600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города.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before="8" w:line="252" w:lineRule="auto"/>
        <w:ind w:left="1134" w:right="118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Создать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эскиз</w:t>
      </w:r>
      <w:r w:rsidRPr="00660040">
        <w:rPr>
          <w:rFonts w:ascii="Times New Roman" w:hAnsi="Times New Roman"/>
          <w:spacing w:val="78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макета</w:t>
      </w:r>
      <w:r w:rsidRPr="00660040">
        <w:rPr>
          <w:rFonts w:ascii="Times New Roman" w:hAnsi="Times New Roman"/>
          <w:spacing w:val="78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паркового</w:t>
      </w:r>
      <w:r w:rsidRPr="00660040">
        <w:rPr>
          <w:rFonts w:ascii="Times New Roman" w:hAnsi="Times New Roman"/>
          <w:spacing w:val="78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пространства</w:t>
      </w:r>
      <w:r w:rsidRPr="00660040">
        <w:rPr>
          <w:rFonts w:ascii="Times New Roman" w:hAnsi="Times New Roman"/>
          <w:spacing w:val="78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или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участвовать в коллективной работе по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созданию такого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макета.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before="2" w:line="254" w:lineRule="auto"/>
        <w:ind w:left="1134" w:right="124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Создать</w:t>
      </w:r>
      <w:r w:rsidRPr="0066004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</w:t>
      </w:r>
      <w:r w:rsidRPr="0066004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виде</w:t>
      </w:r>
      <w:r w:rsidRPr="0066004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рисунков</w:t>
      </w:r>
      <w:r w:rsidRPr="0066004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или</w:t>
      </w:r>
      <w:r w:rsidRPr="0066004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объёмных</w:t>
      </w:r>
      <w:r w:rsidRPr="00660040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аппликаций</w:t>
      </w:r>
      <w:r w:rsidRPr="0066004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из</w:t>
      </w:r>
      <w:r w:rsidRPr="0066004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цветной</w:t>
      </w:r>
      <w:r w:rsidRPr="0066004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бумаги эскизы</w:t>
      </w:r>
      <w:r w:rsidRPr="0066004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разнообразных</w:t>
      </w:r>
      <w:r w:rsidRPr="0066004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малых</w:t>
      </w:r>
      <w:r w:rsidRPr="0066004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архитектурных</w:t>
      </w:r>
      <w:r w:rsidRPr="0066004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форм,</w:t>
      </w:r>
      <w:r w:rsidRPr="00660040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наполняющих</w:t>
      </w:r>
      <w:r w:rsidRPr="0066004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городское пространство.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line="252" w:lineRule="auto"/>
        <w:ind w:left="1134" w:right="122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Придумать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нарисовать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(или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выполнить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технике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бумагопластики) транспортное средство.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before="6" w:line="252" w:lineRule="auto"/>
        <w:ind w:left="1134" w:right="113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Выполнить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творческий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рисунок</w:t>
      </w:r>
      <w:r w:rsidRPr="00660040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–</w:t>
      </w:r>
      <w:r w:rsidRPr="0066004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создать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образ</w:t>
      </w:r>
      <w:r w:rsidRPr="0066004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своего</w:t>
      </w:r>
      <w:r w:rsidRPr="00660040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города</w:t>
      </w:r>
      <w:r w:rsidRPr="00660040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или</w:t>
      </w:r>
      <w:r w:rsidRPr="0066004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села или участвовать</w:t>
      </w:r>
      <w:r w:rsidRPr="0066004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коллективной работе по</w:t>
      </w:r>
      <w:r w:rsidRPr="00660040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созданию</w:t>
      </w:r>
      <w:r w:rsidRPr="0066004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образа</w:t>
      </w:r>
      <w:r w:rsidRPr="00660040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своего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города</w:t>
      </w:r>
      <w:r w:rsidRPr="00660040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или села (в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виде коллажа).</w:t>
      </w:r>
    </w:p>
    <w:p w:rsidR="00660040" w:rsidRPr="00660040" w:rsidRDefault="00660040" w:rsidP="00FA0B1A">
      <w:pPr>
        <w:kinsoku w:val="0"/>
        <w:overflowPunct w:val="0"/>
        <w:autoSpaceDE w:val="0"/>
        <w:autoSpaceDN w:val="0"/>
        <w:adjustRightInd w:val="0"/>
        <w:spacing w:before="124"/>
        <w:ind w:left="1134" w:hanging="1134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60040">
        <w:rPr>
          <w:rFonts w:ascii="Times New Roman" w:hAnsi="Times New Roman"/>
          <w:b/>
          <w:bCs/>
          <w:sz w:val="24"/>
          <w:szCs w:val="24"/>
        </w:rPr>
        <w:t>Модуль «Восприятие произведений искусства»</w:t>
      </w:r>
    </w:p>
    <w:p w:rsidR="00660040" w:rsidRPr="00660040" w:rsidRDefault="00660040" w:rsidP="00660040">
      <w:pPr>
        <w:kinsoku w:val="0"/>
        <w:overflowPunct w:val="0"/>
        <w:autoSpaceDE w:val="0"/>
        <w:autoSpaceDN w:val="0"/>
        <w:adjustRightInd w:val="0"/>
        <w:spacing w:before="24" w:line="254" w:lineRule="auto"/>
        <w:ind w:left="1134" w:right="115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Рассматривать</w:t>
      </w:r>
      <w:r w:rsidRPr="00660040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</w:t>
      </w:r>
      <w:r w:rsidRPr="00660040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обсуждать</w:t>
      </w:r>
      <w:r w:rsidRPr="00660040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содержание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работы</w:t>
      </w:r>
      <w:r w:rsidRPr="00660040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художника,</w:t>
      </w:r>
      <w:r w:rsidRPr="00660040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ценностно и</w:t>
      </w:r>
      <w:r w:rsidRPr="00660040">
        <w:rPr>
          <w:rFonts w:ascii="Times New Roman" w:hAnsi="Times New Roman"/>
          <w:spacing w:val="59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эстетически</w:t>
      </w:r>
      <w:r w:rsidRPr="00660040">
        <w:rPr>
          <w:rFonts w:ascii="Times New Roman" w:hAnsi="Times New Roman"/>
          <w:spacing w:val="56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относиться</w:t>
      </w:r>
      <w:r w:rsidRPr="00660040">
        <w:rPr>
          <w:rFonts w:ascii="Times New Roman" w:hAnsi="Times New Roman"/>
          <w:spacing w:val="59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к</w:t>
      </w:r>
      <w:r w:rsidRPr="00660040">
        <w:rPr>
          <w:rFonts w:ascii="Times New Roman" w:hAnsi="Times New Roman"/>
          <w:spacing w:val="56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иллюстрациям</w:t>
      </w:r>
      <w:r w:rsidRPr="00660040">
        <w:rPr>
          <w:rFonts w:ascii="Times New Roman" w:hAnsi="Times New Roman"/>
          <w:spacing w:val="6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известных</w:t>
      </w:r>
      <w:r w:rsidRPr="00660040">
        <w:rPr>
          <w:rFonts w:ascii="Times New Roman" w:hAnsi="Times New Roman"/>
          <w:spacing w:val="57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отечественных художников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детских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книг,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получая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различную</w:t>
      </w:r>
      <w:r w:rsidRPr="00660040">
        <w:rPr>
          <w:rFonts w:ascii="Times New Roman" w:hAnsi="Times New Roman"/>
          <w:spacing w:val="80"/>
          <w:sz w:val="24"/>
          <w:szCs w:val="24"/>
        </w:rPr>
        <w:t xml:space="preserve">  </w:t>
      </w:r>
      <w:r w:rsidRPr="00660040">
        <w:rPr>
          <w:rFonts w:ascii="Times New Roman" w:hAnsi="Times New Roman"/>
          <w:sz w:val="24"/>
          <w:szCs w:val="24"/>
        </w:rPr>
        <w:t>визуально-образную информацию; знать имена</w:t>
      </w:r>
      <w:r w:rsidRPr="0066004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нескольких</w:t>
      </w:r>
      <w:r w:rsidRPr="0066004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художников</w:t>
      </w:r>
      <w:r w:rsidRPr="0066004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детской книги.</w:t>
      </w:r>
    </w:p>
    <w:p w:rsidR="008361D7" w:rsidRPr="008361D7" w:rsidRDefault="00660040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660040">
        <w:rPr>
          <w:rFonts w:ascii="Times New Roman" w:hAnsi="Times New Roman"/>
          <w:sz w:val="24"/>
          <w:szCs w:val="24"/>
        </w:rPr>
        <w:t>Рассматривать и анализировать архитектурные постройки своего города</w:t>
      </w:r>
      <w:r w:rsidR="0093240C">
        <w:rPr>
          <w:rFonts w:ascii="Times New Roman" w:hAnsi="Times New Roman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(села),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характерные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особенности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улиц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и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площадей,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выделять</w:t>
      </w:r>
      <w:r w:rsidRPr="0066004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60040">
        <w:rPr>
          <w:rFonts w:ascii="Times New Roman" w:hAnsi="Times New Roman"/>
          <w:sz w:val="24"/>
          <w:szCs w:val="24"/>
        </w:rPr>
        <w:t>центральные</w:t>
      </w:r>
      <w:r w:rsidR="008361D7" w:rsidRPr="008361D7">
        <w:t xml:space="preserve"> </w:t>
      </w:r>
      <w:r w:rsidR="008361D7" w:rsidRPr="008361D7">
        <w:rPr>
          <w:rFonts w:ascii="Times New Roman" w:hAnsi="Times New Roman"/>
          <w:sz w:val="24"/>
          <w:szCs w:val="24"/>
        </w:rPr>
        <w:t>по  архитектуре  здания  и  обсуждать  их  архитектурные  особенности, приобретать  представления,  аналитический  и  эмоциональный  опыт восприятия наиболее известных памятников архитектуры Москвы и</w:t>
      </w:r>
      <w:proofErr w:type="gramStart"/>
      <w:r w:rsidR="008361D7" w:rsidRPr="008361D7">
        <w:rPr>
          <w:rFonts w:ascii="Times New Roman" w:hAnsi="Times New Roman"/>
          <w:sz w:val="24"/>
          <w:szCs w:val="24"/>
        </w:rPr>
        <w:t xml:space="preserve"> </w:t>
      </w:r>
      <w:r w:rsidR="008361D7">
        <w:rPr>
          <w:rFonts w:ascii="Times New Roman" w:hAnsi="Times New Roman"/>
          <w:sz w:val="24"/>
          <w:szCs w:val="24"/>
        </w:rPr>
        <w:t xml:space="preserve"> </w:t>
      </w:r>
      <w:r w:rsidR="008361D7" w:rsidRPr="008361D7">
        <w:rPr>
          <w:rFonts w:ascii="Times New Roman" w:hAnsi="Times New Roman"/>
          <w:sz w:val="24"/>
          <w:szCs w:val="24"/>
        </w:rPr>
        <w:t>С</w:t>
      </w:r>
      <w:proofErr w:type="gramEnd"/>
      <w:r w:rsidR="008361D7" w:rsidRPr="008361D7">
        <w:rPr>
          <w:rFonts w:ascii="Times New Roman" w:hAnsi="Times New Roman"/>
          <w:sz w:val="24"/>
          <w:szCs w:val="24"/>
        </w:rPr>
        <w:t>анкт- 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Знать и уметь объяснять назначение основных видов пространственных искусств:  изобразительных  видов  искусства  –  живописи,  графики, скульптуры;  архитектуры,  дизайна,  декоративно-прикладных  видов искусства, а также деятельности художника в кино, в театре, на празднике.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Знать  и  уметь  называть  основные  жанры  живописи,  графики  и скульптуры, определяемые предметом изображения.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 xml:space="preserve">Знать  имена  крупнейших  отечественных  художников-пейзажистов: И.И.  Шишкина,  И.И.  Левитана,  А.К.  </w:t>
      </w:r>
      <w:proofErr w:type="spellStart"/>
      <w:r w:rsidRPr="008361D7">
        <w:rPr>
          <w:rFonts w:ascii="Times New Roman" w:hAnsi="Times New Roman"/>
          <w:sz w:val="24"/>
          <w:szCs w:val="24"/>
        </w:rPr>
        <w:t>Саврасова</w:t>
      </w:r>
      <w:proofErr w:type="spellEnd"/>
      <w:r w:rsidRPr="008361D7">
        <w:rPr>
          <w:rFonts w:ascii="Times New Roman" w:hAnsi="Times New Roman"/>
          <w:sz w:val="24"/>
          <w:szCs w:val="24"/>
        </w:rPr>
        <w:t>,  В.Д.  Поленова, И.К. Айвазовского и других (по выбору учителя), приобретать представления об их произведениях.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61D7">
        <w:rPr>
          <w:rFonts w:ascii="Times New Roman" w:hAnsi="Times New Roman"/>
          <w:sz w:val="24"/>
          <w:szCs w:val="24"/>
        </w:rPr>
        <w:t xml:space="preserve">Осуществлять    виртуальные    интерактивные    путешествия в  художественные  музеи,  участвовать  в  исследовательских  </w:t>
      </w:r>
      <w:proofErr w:type="spellStart"/>
      <w:r w:rsidRPr="008361D7">
        <w:rPr>
          <w:rFonts w:ascii="Times New Roman" w:hAnsi="Times New Roman"/>
          <w:sz w:val="24"/>
          <w:szCs w:val="24"/>
        </w:rPr>
        <w:t>квестах</w:t>
      </w:r>
      <w:proofErr w:type="spellEnd"/>
      <w:r w:rsidRPr="008361D7">
        <w:rPr>
          <w:rFonts w:ascii="Times New Roman" w:hAnsi="Times New Roman"/>
          <w:sz w:val="24"/>
          <w:szCs w:val="24"/>
        </w:rPr>
        <w:t>, в обсуждении впечатлений от виртуальных путешествий.</w:t>
      </w:r>
      <w:proofErr w:type="gramEnd"/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Знать имена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Понимать значение музеев и называть, указывать, где находятся и чему посвящены  их  коллекции:  Государственная  Третьяковская  галерея, Государственный   Эрмитаж,   Государственный   Русский   музей, Государственный музей изобразительных искусств имени А.С. Пушкина.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Модуль «Азбука цифровой графики»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Осваивать  приёмы  работы  в  графическом  редакторе  с  линиями, геометрическими фигурами, инструментами традиционного рисования.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lastRenderedPageBreak/>
        <w:t>Применять получаемые навыки для усвоения определённых учебных тем, например:  исследования  свойств  ритма  и  построения  ритмических композиций, составления орнаментов путём различных повторений рисунка узора,  простого  повторения  (раппорт),  экспериментируя  на  свойствах симметрии; создание паттернов.</w:t>
      </w:r>
    </w:p>
    <w:p w:rsidR="008361D7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60040" w:rsidRPr="00660040" w:rsidRDefault="008361D7" w:rsidP="008361D7">
      <w:pPr>
        <w:kinsoku w:val="0"/>
        <w:overflowPunct w:val="0"/>
        <w:autoSpaceDE w:val="0"/>
        <w:autoSpaceDN w:val="0"/>
        <w:adjustRightInd w:val="0"/>
        <w:spacing w:before="4"/>
        <w:ind w:left="1134"/>
        <w:jc w:val="both"/>
        <w:rPr>
          <w:rFonts w:ascii="Times New Roman" w:hAnsi="Times New Roman"/>
          <w:sz w:val="24"/>
          <w:szCs w:val="24"/>
        </w:rPr>
      </w:pPr>
      <w:r w:rsidRPr="008361D7">
        <w:rPr>
          <w:rFonts w:ascii="Times New Roman" w:hAnsi="Times New Roman"/>
          <w:sz w:val="24"/>
          <w:szCs w:val="24"/>
        </w:rPr>
        <w:t>Осваивать приёмы соединения шрифта и векторного изображения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61D7">
        <w:rPr>
          <w:rFonts w:ascii="Times New Roman" w:hAnsi="Times New Roman"/>
          <w:sz w:val="24"/>
          <w:szCs w:val="24"/>
        </w:rPr>
        <w:t>при создании, например, поздравительных открыток, афиши.</w:t>
      </w:r>
    </w:p>
    <w:p w:rsidR="00660040" w:rsidRPr="00660040" w:rsidRDefault="00660040" w:rsidP="00660040">
      <w:pPr>
        <w:pStyle w:val="af4"/>
        <w:shd w:val="clear" w:color="auto" w:fill="FFFFFF"/>
        <w:spacing w:line="240" w:lineRule="auto"/>
        <w:ind w:left="1134" w:right="41"/>
        <w:jc w:val="both"/>
      </w:pP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61" w:lineRule="auto"/>
        <w:ind w:left="100" w:right="109" w:firstLine="569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К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концу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обучения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b/>
          <w:bCs/>
          <w:sz w:val="24"/>
          <w:szCs w:val="28"/>
        </w:rPr>
        <w:t>4</w:t>
      </w:r>
      <w:r w:rsidRPr="008361D7">
        <w:rPr>
          <w:rFonts w:ascii="Times New Roman" w:hAnsi="Times New Roman"/>
          <w:b/>
          <w:bCs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b/>
          <w:bCs/>
          <w:sz w:val="24"/>
          <w:szCs w:val="28"/>
        </w:rPr>
        <w:t>классе</w:t>
      </w:r>
      <w:r w:rsidRPr="008361D7">
        <w:rPr>
          <w:rFonts w:ascii="Times New Roman" w:hAnsi="Times New Roman"/>
          <w:b/>
          <w:bCs/>
          <w:spacing w:val="80"/>
          <w:w w:val="150"/>
          <w:sz w:val="24"/>
          <w:szCs w:val="28"/>
        </w:rPr>
        <w:t xml:space="preserve"> </w:t>
      </w:r>
      <w:proofErr w:type="gramStart"/>
      <w:r w:rsidRPr="008361D7">
        <w:rPr>
          <w:rFonts w:ascii="Times New Roman" w:hAnsi="Times New Roman"/>
          <w:sz w:val="24"/>
          <w:szCs w:val="28"/>
        </w:rPr>
        <w:t>обучающийся</w:t>
      </w:r>
      <w:proofErr w:type="gramEnd"/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получит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следующие предметные</w:t>
      </w:r>
      <w:r w:rsidRPr="008361D7">
        <w:rPr>
          <w:rFonts w:ascii="Times New Roman" w:hAnsi="Times New Roman"/>
          <w:spacing w:val="-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результаты</w:t>
      </w:r>
      <w:r w:rsidRPr="008361D7">
        <w:rPr>
          <w:rFonts w:ascii="Times New Roman" w:hAnsi="Times New Roman"/>
          <w:spacing w:val="-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по</w:t>
      </w:r>
      <w:r w:rsidRPr="008361D7">
        <w:rPr>
          <w:rFonts w:ascii="Times New Roman" w:hAnsi="Times New Roman"/>
          <w:spacing w:val="-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отдельным</w:t>
      </w:r>
      <w:r w:rsidRPr="008361D7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темам</w:t>
      </w:r>
      <w:r w:rsidRPr="008361D7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программы</w:t>
      </w:r>
      <w:r w:rsidRPr="008361D7">
        <w:rPr>
          <w:rFonts w:ascii="Times New Roman" w:hAnsi="Times New Roman"/>
          <w:spacing w:val="-1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по</w:t>
      </w:r>
      <w:r w:rsidRPr="008361D7">
        <w:rPr>
          <w:rFonts w:ascii="Times New Roman" w:hAnsi="Times New Roman"/>
          <w:spacing w:val="-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изобразительному искусству: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95"/>
        <w:ind w:left="100"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8361D7">
        <w:rPr>
          <w:rFonts w:ascii="Times New Roman" w:hAnsi="Times New Roman"/>
          <w:b/>
          <w:bCs/>
          <w:sz w:val="24"/>
          <w:szCs w:val="28"/>
        </w:rPr>
        <w:t>Модуль «Графика»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32" w:line="259" w:lineRule="auto"/>
        <w:ind w:left="1134" w:right="116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Осваивать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правила</w:t>
      </w:r>
      <w:r w:rsidRPr="008361D7">
        <w:rPr>
          <w:rFonts w:ascii="Times New Roman" w:hAnsi="Times New Roman"/>
          <w:spacing w:val="7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линейной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воздушной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перспективы</w:t>
      </w:r>
      <w:r w:rsidRPr="008361D7">
        <w:rPr>
          <w:rFonts w:ascii="Times New Roman" w:hAnsi="Times New Roman"/>
          <w:spacing w:val="7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применять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их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своей</w:t>
      </w:r>
      <w:r w:rsidRPr="008361D7">
        <w:rPr>
          <w:rFonts w:ascii="Times New Roman" w:hAnsi="Times New Roman"/>
          <w:spacing w:val="36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практической</w:t>
      </w:r>
      <w:r w:rsidRPr="008361D7">
        <w:rPr>
          <w:rFonts w:ascii="Times New Roman" w:hAnsi="Times New Roman"/>
          <w:spacing w:val="36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творческой</w:t>
      </w:r>
      <w:r w:rsidRPr="008361D7">
        <w:rPr>
          <w:rFonts w:ascii="Times New Roman" w:hAnsi="Times New Roman"/>
          <w:spacing w:val="36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деятельности.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Изучать</w:t>
      </w:r>
      <w:r w:rsidRPr="008361D7">
        <w:rPr>
          <w:rFonts w:ascii="Times New Roman" w:hAnsi="Times New Roman"/>
          <w:spacing w:val="36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основные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пропорции</w:t>
      </w:r>
      <w:r w:rsidRPr="008361D7">
        <w:rPr>
          <w:rFonts w:ascii="Times New Roman" w:hAnsi="Times New Roman"/>
          <w:spacing w:val="-1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фигуры</w:t>
      </w:r>
      <w:r w:rsidRPr="008361D7">
        <w:rPr>
          <w:rFonts w:ascii="Times New Roman" w:hAnsi="Times New Roman"/>
          <w:spacing w:val="-1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человека,</w:t>
      </w:r>
      <w:r w:rsidRPr="008361D7">
        <w:rPr>
          <w:rFonts w:ascii="Times New Roman" w:hAnsi="Times New Roman"/>
          <w:spacing w:val="-1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пропорциональные</w:t>
      </w:r>
      <w:r w:rsidRPr="008361D7">
        <w:rPr>
          <w:rFonts w:ascii="Times New Roman" w:hAnsi="Times New Roman"/>
          <w:spacing w:val="-1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отношения</w:t>
      </w:r>
      <w:r w:rsidRPr="008361D7">
        <w:rPr>
          <w:rFonts w:ascii="Times New Roman" w:hAnsi="Times New Roman"/>
          <w:spacing w:val="-1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отдельных</w:t>
      </w:r>
      <w:r w:rsidRPr="008361D7">
        <w:rPr>
          <w:rFonts w:ascii="Times New Roman" w:hAnsi="Times New Roman"/>
          <w:spacing w:val="-1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частей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фигуры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учиться применять</w:t>
      </w:r>
      <w:r w:rsidRPr="008361D7">
        <w:rPr>
          <w:rFonts w:ascii="Times New Roman" w:hAnsi="Times New Roman"/>
          <w:spacing w:val="-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эти знания в</w:t>
      </w:r>
      <w:r w:rsidRPr="008361D7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своих</w:t>
      </w:r>
      <w:r w:rsidRPr="008361D7">
        <w:rPr>
          <w:rFonts w:ascii="Times New Roman" w:hAnsi="Times New Roman"/>
          <w:spacing w:val="-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рисунках.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59" w:lineRule="auto"/>
        <w:ind w:left="1134" w:right="106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Приобретать</w:t>
      </w:r>
      <w:r w:rsidRPr="008361D7">
        <w:rPr>
          <w:rFonts w:ascii="Times New Roman" w:hAnsi="Times New Roman"/>
          <w:spacing w:val="6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представление</w:t>
      </w:r>
      <w:r w:rsidRPr="008361D7">
        <w:rPr>
          <w:rFonts w:ascii="Times New Roman" w:hAnsi="Times New Roman"/>
          <w:spacing w:val="6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</w:t>
      </w:r>
      <w:r w:rsidRPr="008361D7">
        <w:rPr>
          <w:rFonts w:ascii="Times New Roman" w:hAnsi="Times New Roman"/>
          <w:spacing w:val="6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традиционных</w:t>
      </w:r>
      <w:r w:rsidRPr="008361D7">
        <w:rPr>
          <w:rFonts w:ascii="Times New Roman" w:hAnsi="Times New Roman"/>
          <w:spacing w:val="6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одеждах</w:t>
      </w:r>
      <w:r w:rsidRPr="008361D7">
        <w:rPr>
          <w:rFonts w:ascii="Times New Roman" w:hAnsi="Times New Roman"/>
          <w:spacing w:val="6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разных</w:t>
      </w:r>
      <w:r w:rsidRPr="008361D7">
        <w:rPr>
          <w:rFonts w:ascii="Times New Roman" w:hAnsi="Times New Roman"/>
          <w:spacing w:val="6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народов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-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представление</w:t>
      </w:r>
      <w:r w:rsidRPr="008361D7">
        <w:rPr>
          <w:rFonts w:ascii="Times New Roman" w:hAnsi="Times New Roman"/>
          <w:spacing w:val="-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</w:t>
      </w:r>
      <w:r w:rsidRPr="008361D7">
        <w:rPr>
          <w:rFonts w:ascii="Times New Roman" w:hAnsi="Times New Roman"/>
          <w:spacing w:val="-1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красоте</w:t>
      </w:r>
      <w:r w:rsidRPr="008361D7">
        <w:rPr>
          <w:rFonts w:ascii="Times New Roman" w:hAnsi="Times New Roman"/>
          <w:spacing w:val="-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человека</w:t>
      </w:r>
      <w:r w:rsidRPr="008361D7">
        <w:rPr>
          <w:rFonts w:ascii="Times New Roman" w:hAnsi="Times New Roman"/>
          <w:spacing w:val="-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-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разных</w:t>
      </w:r>
      <w:r w:rsidRPr="008361D7">
        <w:rPr>
          <w:rFonts w:ascii="Times New Roman" w:hAnsi="Times New Roman"/>
          <w:spacing w:val="-1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культурах,</w:t>
      </w:r>
      <w:r w:rsidRPr="008361D7">
        <w:rPr>
          <w:rFonts w:ascii="Times New Roman" w:hAnsi="Times New Roman"/>
          <w:spacing w:val="-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применять</w:t>
      </w:r>
      <w:r w:rsidRPr="008361D7">
        <w:rPr>
          <w:rFonts w:ascii="Times New Roman" w:hAnsi="Times New Roman"/>
          <w:spacing w:val="-1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эти</w:t>
      </w:r>
      <w:r w:rsidRPr="008361D7">
        <w:rPr>
          <w:rFonts w:ascii="Times New Roman" w:hAnsi="Times New Roman"/>
          <w:spacing w:val="-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знания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6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изображении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персонажей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сказаний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легенд</w:t>
      </w:r>
      <w:r w:rsidRPr="008361D7">
        <w:rPr>
          <w:rFonts w:ascii="Times New Roman" w:hAnsi="Times New Roman"/>
          <w:spacing w:val="6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или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просто</w:t>
      </w:r>
      <w:r w:rsidRPr="008361D7">
        <w:rPr>
          <w:rFonts w:ascii="Times New Roman" w:hAnsi="Times New Roman"/>
          <w:spacing w:val="6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представителей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народов</w:t>
      </w:r>
      <w:r w:rsidRPr="008361D7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разных</w:t>
      </w:r>
      <w:r w:rsidRPr="008361D7">
        <w:rPr>
          <w:rFonts w:ascii="Times New Roman" w:hAnsi="Times New Roman"/>
          <w:spacing w:val="-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культур.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321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Создавать зарисовки памятников отечественной и мировой архитектуры.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138"/>
        <w:ind w:left="100"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8361D7">
        <w:rPr>
          <w:rFonts w:ascii="Times New Roman" w:hAnsi="Times New Roman"/>
          <w:b/>
          <w:bCs/>
          <w:sz w:val="24"/>
          <w:szCs w:val="28"/>
        </w:rPr>
        <w:t>Модуль «Живопись»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31" w:line="261" w:lineRule="auto"/>
        <w:ind w:left="1134" w:right="99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Выполнять</w:t>
      </w:r>
      <w:r w:rsidRPr="008361D7">
        <w:rPr>
          <w:rFonts w:ascii="Times New Roman" w:hAnsi="Times New Roman"/>
          <w:spacing w:val="6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живописное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изображение</w:t>
      </w:r>
      <w:r w:rsidRPr="008361D7">
        <w:rPr>
          <w:rFonts w:ascii="Times New Roman" w:hAnsi="Times New Roman"/>
          <w:spacing w:val="6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пейзажей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разных</w:t>
      </w:r>
      <w:r w:rsidRPr="008361D7">
        <w:rPr>
          <w:rFonts w:ascii="Times New Roman" w:hAnsi="Times New Roman"/>
          <w:spacing w:val="7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климатических зон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(пейзаж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гор,</w:t>
      </w:r>
      <w:r w:rsidRPr="008361D7">
        <w:rPr>
          <w:rFonts w:ascii="Times New Roman" w:hAnsi="Times New Roman"/>
          <w:spacing w:val="6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пейзаж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степной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или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пустынной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зоны,</w:t>
      </w:r>
      <w:r w:rsidRPr="008361D7">
        <w:rPr>
          <w:rFonts w:ascii="Times New Roman" w:hAnsi="Times New Roman"/>
          <w:spacing w:val="6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пейзаж,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типичный для среднерусской природы).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61" w:lineRule="auto"/>
        <w:ind w:left="1134" w:right="118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Передавать</w:t>
      </w:r>
      <w:r w:rsidRPr="008361D7">
        <w:rPr>
          <w:rFonts w:ascii="Times New Roman" w:hAnsi="Times New Roman"/>
          <w:spacing w:val="2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2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изображении</w:t>
      </w:r>
      <w:r w:rsidRPr="008361D7">
        <w:rPr>
          <w:rFonts w:ascii="Times New Roman" w:hAnsi="Times New Roman"/>
          <w:spacing w:val="2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народные</w:t>
      </w:r>
      <w:r w:rsidRPr="008361D7">
        <w:rPr>
          <w:rFonts w:ascii="Times New Roman" w:hAnsi="Times New Roman"/>
          <w:spacing w:val="2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представления</w:t>
      </w:r>
      <w:r w:rsidRPr="008361D7">
        <w:rPr>
          <w:rFonts w:ascii="Times New Roman" w:hAnsi="Times New Roman"/>
          <w:spacing w:val="2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</w:t>
      </w:r>
      <w:r w:rsidRPr="008361D7">
        <w:rPr>
          <w:rFonts w:ascii="Times New Roman" w:hAnsi="Times New Roman"/>
          <w:spacing w:val="2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красоте</w:t>
      </w:r>
      <w:r w:rsidRPr="008361D7">
        <w:rPr>
          <w:rFonts w:ascii="Times New Roman" w:hAnsi="Times New Roman"/>
          <w:spacing w:val="2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человека, создавать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образ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женщины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русском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народном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костюме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образ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мужчины в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народном костюме.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56" w:lineRule="auto"/>
        <w:ind w:left="1134" w:right="119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Приобретать</w:t>
      </w:r>
      <w:r w:rsidRPr="008361D7">
        <w:rPr>
          <w:rFonts w:ascii="Times New Roman" w:hAnsi="Times New Roman"/>
          <w:spacing w:val="7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опыт</w:t>
      </w:r>
      <w:r w:rsidRPr="008361D7">
        <w:rPr>
          <w:rFonts w:ascii="Times New Roman" w:hAnsi="Times New Roman"/>
          <w:spacing w:val="7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создания</w:t>
      </w:r>
      <w:r w:rsidRPr="008361D7">
        <w:rPr>
          <w:rFonts w:ascii="Times New Roman" w:hAnsi="Times New Roman"/>
          <w:spacing w:val="7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портретов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женских</w:t>
      </w:r>
      <w:r w:rsidRPr="008361D7">
        <w:rPr>
          <w:rFonts w:ascii="Times New Roman" w:hAnsi="Times New Roman"/>
          <w:spacing w:val="7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7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мужских,</w:t>
      </w:r>
      <w:r w:rsidRPr="008361D7">
        <w:rPr>
          <w:rFonts w:ascii="Times New Roman" w:hAnsi="Times New Roman"/>
          <w:spacing w:val="7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портрета пожилого человека, детского портрета или автопортрета, портрета персонажа (по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представлению из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выбранной культурной эпохи).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56" w:lineRule="auto"/>
        <w:ind w:left="1134" w:right="118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Создавать двойной портрет (например, портрет матери и ребёнка). Приобретать опыт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создания композиции на</w:t>
      </w:r>
      <w:r w:rsidRPr="008361D7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тему</w:t>
      </w:r>
      <w:r w:rsidRPr="008361D7">
        <w:rPr>
          <w:rFonts w:ascii="Times New Roman" w:hAnsi="Times New Roman"/>
          <w:spacing w:val="-1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«Древнерусский город».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59" w:lineRule="auto"/>
        <w:ind w:left="1134" w:right="107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Участвовать</w:t>
      </w:r>
      <w:r w:rsidRPr="008361D7">
        <w:rPr>
          <w:rFonts w:ascii="Times New Roman" w:hAnsi="Times New Roman"/>
          <w:spacing w:val="56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8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коллективной</w:t>
      </w:r>
      <w:r w:rsidRPr="008361D7">
        <w:rPr>
          <w:rFonts w:ascii="Times New Roman" w:hAnsi="Times New Roman"/>
          <w:spacing w:val="56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творческой</w:t>
      </w:r>
      <w:r w:rsidRPr="008361D7">
        <w:rPr>
          <w:rFonts w:ascii="Times New Roman" w:hAnsi="Times New Roman"/>
          <w:spacing w:val="56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работе</w:t>
      </w:r>
      <w:r w:rsidRPr="008361D7">
        <w:rPr>
          <w:rFonts w:ascii="Times New Roman" w:hAnsi="Times New Roman"/>
          <w:spacing w:val="8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по</w:t>
      </w:r>
      <w:r w:rsidRPr="008361D7">
        <w:rPr>
          <w:rFonts w:ascii="Times New Roman" w:hAnsi="Times New Roman"/>
          <w:spacing w:val="57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созданию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композиционного</w:t>
      </w:r>
      <w:r w:rsidRPr="008361D7">
        <w:rPr>
          <w:rFonts w:ascii="Times New Roman" w:hAnsi="Times New Roman"/>
          <w:spacing w:val="1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панно</w:t>
      </w:r>
      <w:r w:rsidRPr="008361D7">
        <w:rPr>
          <w:rFonts w:ascii="Times New Roman" w:hAnsi="Times New Roman"/>
          <w:spacing w:val="1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(аппликации</w:t>
      </w:r>
      <w:r w:rsidRPr="008361D7">
        <w:rPr>
          <w:rFonts w:ascii="Times New Roman" w:hAnsi="Times New Roman"/>
          <w:spacing w:val="1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из</w:t>
      </w:r>
      <w:r w:rsidRPr="008361D7">
        <w:rPr>
          <w:rFonts w:ascii="Times New Roman" w:hAnsi="Times New Roman"/>
          <w:spacing w:val="1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индивидуальных</w:t>
      </w:r>
      <w:r w:rsidRPr="008361D7">
        <w:rPr>
          <w:rFonts w:ascii="Times New Roman" w:hAnsi="Times New Roman"/>
          <w:spacing w:val="18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рисунков)</w:t>
      </w:r>
      <w:r w:rsidRPr="008361D7">
        <w:rPr>
          <w:rFonts w:ascii="Times New Roman" w:hAnsi="Times New Roman"/>
          <w:spacing w:val="15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</w:t>
      </w:r>
      <w:r w:rsidRPr="008361D7">
        <w:rPr>
          <w:rFonts w:ascii="Times New Roman" w:hAnsi="Times New Roman"/>
          <w:spacing w:val="1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темы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народных</w:t>
      </w:r>
      <w:r w:rsidRPr="008361D7">
        <w:rPr>
          <w:rFonts w:ascii="Times New Roman" w:hAnsi="Times New Roman"/>
          <w:spacing w:val="35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праздников</w:t>
      </w:r>
      <w:r w:rsidRPr="008361D7">
        <w:rPr>
          <w:rFonts w:ascii="Times New Roman" w:hAnsi="Times New Roman"/>
          <w:spacing w:val="35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(русского</w:t>
      </w:r>
      <w:r w:rsidRPr="008361D7">
        <w:rPr>
          <w:rFonts w:ascii="Times New Roman" w:hAnsi="Times New Roman"/>
          <w:spacing w:val="35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народного</w:t>
      </w:r>
      <w:r w:rsidRPr="008361D7">
        <w:rPr>
          <w:rFonts w:ascii="Times New Roman" w:hAnsi="Times New Roman"/>
          <w:spacing w:val="35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праздника</w:t>
      </w:r>
      <w:r w:rsidRPr="008361D7">
        <w:rPr>
          <w:rFonts w:ascii="Times New Roman" w:hAnsi="Times New Roman"/>
          <w:spacing w:val="36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традиционных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праздников</w:t>
      </w:r>
      <w:r w:rsidRPr="008361D7">
        <w:rPr>
          <w:rFonts w:ascii="Times New Roman" w:hAnsi="Times New Roman"/>
          <w:spacing w:val="76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у</w:t>
      </w:r>
      <w:r w:rsidRPr="008361D7">
        <w:rPr>
          <w:rFonts w:ascii="Times New Roman" w:hAnsi="Times New Roman"/>
          <w:spacing w:val="6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разных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народов),</w:t>
      </w:r>
      <w:r w:rsidRPr="008361D7">
        <w:rPr>
          <w:rFonts w:ascii="Times New Roman" w:hAnsi="Times New Roman"/>
          <w:spacing w:val="7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которых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выражается</w:t>
      </w:r>
      <w:r w:rsidRPr="008361D7">
        <w:rPr>
          <w:rFonts w:ascii="Times New Roman" w:hAnsi="Times New Roman"/>
          <w:spacing w:val="7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обобщённый</w:t>
      </w:r>
      <w:r w:rsidRPr="008361D7">
        <w:rPr>
          <w:rFonts w:ascii="Times New Roman" w:hAnsi="Times New Roman"/>
          <w:spacing w:val="7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образ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национальной культуры.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109"/>
        <w:ind w:left="100"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8361D7">
        <w:rPr>
          <w:rFonts w:ascii="Times New Roman" w:hAnsi="Times New Roman"/>
          <w:b/>
          <w:bCs/>
          <w:sz w:val="24"/>
          <w:szCs w:val="28"/>
        </w:rPr>
        <w:t>Модуль «Скульптура»</w:t>
      </w:r>
    </w:p>
    <w:p w:rsidR="008361D7" w:rsidRDefault="008361D7" w:rsidP="008361D7">
      <w:pPr>
        <w:kinsoku w:val="0"/>
        <w:overflowPunct w:val="0"/>
        <w:autoSpaceDE w:val="0"/>
        <w:autoSpaceDN w:val="0"/>
        <w:adjustRightInd w:val="0"/>
        <w:spacing w:before="32" w:line="259" w:lineRule="auto"/>
        <w:ind w:left="1134" w:right="112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Лепка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из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пластилина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эскиза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памятника</w:t>
      </w:r>
      <w:r w:rsidRPr="008361D7">
        <w:rPr>
          <w:rFonts w:ascii="Times New Roman" w:hAnsi="Times New Roman"/>
          <w:spacing w:val="34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героям</w:t>
      </w:r>
      <w:r w:rsidRPr="008361D7">
        <w:rPr>
          <w:rFonts w:ascii="Times New Roman" w:hAnsi="Times New Roman"/>
          <w:spacing w:val="39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Великой</w:t>
      </w:r>
      <w:r w:rsidRPr="008361D7">
        <w:rPr>
          <w:rFonts w:ascii="Times New Roman" w:hAnsi="Times New Roman"/>
          <w:spacing w:val="37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Отечественной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войны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или участие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коллективной разработке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проекта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макета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мемориального</w:t>
      </w:r>
      <w:r w:rsidRPr="008361D7">
        <w:rPr>
          <w:rFonts w:ascii="Times New Roman" w:hAnsi="Times New Roman"/>
          <w:spacing w:val="-2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комплекса</w:t>
      </w:r>
      <w:r w:rsidRPr="008361D7">
        <w:rPr>
          <w:rFonts w:ascii="Times New Roman" w:hAnsi="Times New Roman"/>
          <w:spacing w:val="39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ко</w:t>
      </w:r>
      <w:r w:rsidRPr="008361D7">
        <w:rPr>
          <w:rFonts w:ascii="Times New Roman" w:hAnsi="Times New Roman"/>
          <w:spacing w:val="38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Дню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Победы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39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Великой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Отечественной</w:t>
      </w:r>
      <w:r w:rsidRPr="008361D7">
        <w:rPr>
          <w:rFonts w:ascii="Times New Roman" w:hAnsi="Times New Roman"/>
          <w:spacing w:val="4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войне</w:t>
      </w:r>
      <w:r w:rsidRPr="008361D7">
        <w:rPr>
          <w:rFonts w:ascii="Times New Roman" w:hAnsi="Times New Roman"/>
          <w:spacing w:val="39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(работа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выполняется</w:t>
      </w:r>
      <w:r w:rsidRPr="008361D7">
        <w:rPr>
          <w:rFonts w:ascii="Times New Roman" w:hAnsi="Times New Roman"/>
          <w:spacing w:val="58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после</w:t>
      </w:r>
      <w:r w:rsidRPr="008361D7">
        <w:rPr>
          <w:rFonts w:ascii="Times New Roman" w:hAnsi="Times New Roman"/>
          <w:spacing w:val="61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освоения</w:t>
      </w:r>
      <w:r w:rsidRPr="008361D7">
        <w:rPr>
          <w:rFonts w:ascii="Times New Roman" w:hAnsi="Times New Roman"/>
          <w:spacing w:val="58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lastRenderedPageBreak/>
        <w:t>собранного</w:t>
      </w:r>
      <w:r w:rsidRPr="008361D7">
        <w:rPr>
          <w:rFonts w:ascii="Times New Roman" w:hAnsi="Times New Roman"/>
          <w:spacing w:val="56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материала</w:t>
      </w:r>
      <w:r w:rsidRPr="008361D7">
        <w:rPr>
          <w:rFonts w:ascii="Times New Roman" w:hAnsi="Times New Roman"/>
          <w:spacing w:val="57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о</w:t>
      </w:r>
      <w:r w:rsidRPr="008361D7">
        <w:rPr>
          <w:rFonts w:ascii="Times New Roman" w:hAnsi="Times New Roman"/>
          <w:spacing w:val="6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мемориальных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комплексах,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существующих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нашей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стране</w:t>
      </w:r>
      <w:r w:rsidRPr="008361D7">
        <w:rPr>
          <w:rFonts w:ascii="Times New Roman" w:hAnsi="Times New Roman"/>
          <w:spacing w:val="68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память</w:t>
      </w:r>
      <w:r w:rsidRPr="008361D7">
        <w:rPr>
          <w:rFonts w:ascii="Times New Roman" w:hAnsi="Times New Roman"/>
          <w:spacing w:val="69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о</w:t>
      </w:r>
      <w:r w:rsidRPr="008361D7">
        <w:rPr>
          <w:rFonts w:ascii="Times New Roman" w:hAnsi="Times New Roman"/>
          <w:spacing w:val="67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Великой</w:t>
      </w:r>
      <w:r w:rsidRPr="008361D7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Отечественной войне).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32" w:line="259" w:lineRule="auto"/>
        <w:ind w:left="1134" w:right="112"/>
        <w:jc w:val="both"/>
        <w:rPr>
          <w:rFonts w:ascii="Times New Roman" w:hAnsi="Times New Roman"/>
          <w:sz w:val="24"/>
          <w:szCs w:val="28"/>
        </w:rPr>
      </w:pP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117"/>
        <w:ind w:left="100"/>
        <w:jc w:val="both"/>
        <w:outlineLvl w:val="0"/>
        <w:rPr>
          <w:rFonts w:ascii="Times New Roman" w:hAnsi="Times New Roman"/>
          <w:b/>
          <w:bCs/>
          <w:sz w:val="24"/>
          <w:szCs w:val="28"/>
        </w:rPr>
      </w:pPr>
      <w:r w:rsidRPr="008361D7">
        <w:rPr>
          <w:rFonts w:ascii="Times New Roman" w:hAnsi="Times New Roman"/>
          <w:b/>
          <w:bCs/>
          <w:sz w:val="24"/>
          <w:szCs w:val="28"/>
        </w:rPr>
        <w:t>Модуль «Декоративно-прикладное искусство»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before="31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Исследовать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и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делать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зарисовки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особенностей,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 </w:t>
      </w:r>
      <w:r w:rsidRPr="008361D7">
        <w:rPr>
          <w:rFonts w:ascii="Times New Roman" w:hAnsi="Times New Roman"/>
          <w:sz w:val="24"/>
          <w:szCs w:val="28"/>
        </w:rPr>
        <w:t>характерных</w:t>
      </w:r>
      <w:r>
        <w:rPr>
          <w:rFonts w:ascii="Times New Roman" w:hAnsi="Times New Roman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для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орнаментов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разных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народов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или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исторических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эпох</w:t>
      </w:r>
      <w:r w:rsidRPr="008361D7">
        <w:rPr>
          <w:rFonts w:ascii="Times New Roman" w:hAnsi="Times New Roman"/>
          <w:spacing w:val="80"/>
          <w:w w:val="150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(особенности</w:t>
      </w:r>
      <w:r w:rsidRPr="008361D7">
        <w:rPr>
          <w:sz w:val="28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символов  и  стилизованных  мотивов),  показать  в  рисунках  традиции</w:t>
      </w:r>
      <w:r>
        <w:rPr>
          <w:rFonts w:ascii="Times New Roman" w:hAnsi="Times New Roman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использования орнаментов в архитектуре, одежде, оформлении предметов быта у разных народов, в разные эпохи.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Получить  представления  о  красоте  русского  народного 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proofErr w:type="gramStart"/>
      <w:r w:rsidRPr="008361D7">
        <w:rPr>
          <w:rFonts w:ascii="Times New Roman" w:hAnsi="Times New Roman"/>
          <w:sz w:val="24"/>
          <w:szCs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39"/>
        <w:rPr>
          <w:rFonts w:ascii="Times New Roman" w:hAnsi="Times New Roman"/>
          <w:b/>
          <w:bCs/>
          <w:sz w:val="24"/>
          <w:szCs w:val="28"/>
        </w:rPr>
      </w:pPr>
      <w:r w:rsidRPr="008361D7">
        <w:rPr>
          <w:rFonts w:ascii="Times New Roman" w:hAnsi="Times New Roman"/>
          <w:b/>
          <w:bCs/>
          <w:sz w:val="24"/>
          <w:szCs w:val="28"/>
        </w:rPr>
        <w:t>Модуль «Архитектура»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 избы,  понимать  и  уметь  объяснять  тесную  связь 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 xml:space="preserve">Иметь  знания,  уметь  объяснять  и  изображать  традиционную конструкцию  здания  каменного  древнерусского  храма,  знать  примеры наиболее значительных древнерусских соборов и где они находятся, иметь представление  о  красоте  и  конструктивных  особенностях  памятников </w:t>
      </w:r>
      <w:r>
        <w:rPr>
          <w:rFonts w:ascii="Times New Roman" w:hAnsi="Times New Roman"/>
          <w:sz w:val="24"/>
          <w:szCs w:val="28"/>
        </w:rPr>
        <w:t>р</w:t>
      </w:r>
      <w:r w:rsidRPr="008361D7">
        <w:rPr>
          <w:rFonts w:ascii="Times New Roman" w:hAnsi="Times New Roman"/>
          <w:sz w:val="24"/>
          <w:szCs w:val="28"/>
        </w:rPr>
        <w:t>усского деревянного зодчества. 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 изобразить,  иметь  общее,  целостное  образное  представление о древнегреческой культуре.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Иметь  представление  об  основных  характерных  чертах 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Понимать  и  уметь  объяснять,  в  чём  заключается  значимость для  современных  людей  сохранения  архитектурных  памятников  и исторического образа своей и мировой культуры.</w:t>
      </w:r>
    </w:p>
    <w:p w:rsidR="008361D7" w:rsidRPr="008361D7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39"/>
        <w:rPr>
          <w:rFonts w:ascii="Times New Roman" w:hAnsi="Times New Roman"/>
          <w:b/>
          <w:bCs/>
          <w:sz w:val="24"/>
          <w:szCs w:val="28"/>
        </w:rPr>
      </w:pPr>
      <w:r w:rsidRPr="008361D7">
        <w:rPr>
          <w:rFonts w:ascii="Times New Roman" w:hAnsi="Times New Roman"/>
          <w:b/>
          <w:bCs/>
          <w:sz w:val="24"/>
          <w:szCs w:val="28"/>
        </w:rPr>
        <w:t>Модуль «Восприятие произведений искусства»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Формировать восприятие произведений искусства на темы истории</w:t>
      </w:r>
      <w:r w:rsidR="00C16A23">
        <w:rPr>
          <w:rFonts w:ascii="Times New Roman" w:hAnsi="Times New Roman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и традиций русской отечественной культуры (произведения В.М. Васнецова,</w:t>
      </w:r>
      <w:r w:rsidRPr="008361D7">
        <w:t xml:space="preserve"> </w:t>
      </w:r>
      <w:r w:rsidRPr="008361D7">
        <w:rPr>
          <w:rFonts w:ascii="Times New Roman" w:hAnsi="Times New Roman"/>
          <w:sz w:val="24"/>
          <w:szCs w:val="28"/>
        </w:rPr>
        <w:t xml:space="preserve">А.М.  Васнецова,  Б.М.  </w:t>
      </w:r>
      <w:proofErr w:type="spellStart"/>
      <w:r w:rsidRPr="008361D7">
        <w:rPr>
          <w:rFonts w:ascii="Times New Roman" w:hAnsi="Times New Roman"/>
          <w:sz w:val="24"/>
          <w:szCs w:val="28"/>
        </w:rPr>
        <w:t>Кустодиева</w:t>
      </w:r>
      <w:proofErr w:type="spellEnd"/>
      <w:r w:rsidRPr="008361D7">
        <w:rPr>
          <w:rFonts w:ascii="Times New Roman" w:hAnsi="Times New Roman"/>
          <w:sz w:val="24"/>
          <w:szCs w:val="28"/>
        </w:rPr>
        <w:t>,  В.И.  Сурикова,  К.А.  Коровина,</w:t>
      </w:r>
      <w:r w:rsidR="00C16A23">
        <w:rPr>
          <w:rFonts w:ascii="Times New Roman" w:hAnsi="Times New Roman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 xml:space="preserve">А.Г. Венецианова, А.П. Рябушкина, И.Я. </w:t>
      </w:r>
      <w:proofErr w:type="spellStart"/>
      <w:r w:rsidRPr="008361D7">
        <w:rPr>
          <w:rFonts w:ascii="Times New Roman" w:hAnsi="Times New Roman"/>
          <w:sz w:val="24"/>
          <w:szCs w:val="28"/>
        </w:rPr>
        <w:t>Билибина</w:t>
      </w:r>
      <w:proofErr w:type="spellEnd"/>
      <w:r w:rsidRPr="008361D7">
        <w:rPr>
          <w:rFonts w:ascii="Times New Roman" w:hAnsi="Times New Roman"/>
          <w:sz w:val="24"/>
          <w:szCs w:val="28"/>
        </w:rPr>
        <w:t xml:space="preserve"> и других по выбору учителя).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361D7">
        <w:rPr>
          <w:rFonts w:ascii="Times New Roman" w:hAnsi="Times New Roman"/>
          <w:sz w:val="24"/>
          <w:szCs w:val="28"/>
        </w:rPr>
        <w:t>кром</w:t>
      </w:r>
      <w:proofErr w:type="spellEnd"/>
      <w:r w:rsidRPr="008361D7">
        <w:rPr>
          <w:rFonts w:ascii="Times New Roman" w:hAnsi="Times New Roman"/>
          <w:sz w:val="24"/>
          <w:szCs w:val="28"/>
        </w:rPr>
        <w:t>, Казанский кремль и другие с учётом местных архитектурных комплексов, в том числе монастырских),   о   памятниках   русского   деревянного   зодчества (архитектурный комплекс на острове Кижи).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Узнавать соборы Московского Кремля, Софийский собор в Великом Новгороде, храм Покрова на Нерли.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 xml:space="preserve">Уметь  называть  и  объяснять  содержание  памятника  К.  Минину и Д. Пожарскому скульптора И.П. </w:t>
      </w:r>
      <w:proofErr w:type="spellStart"/>
      <w:r w:rsidRPr="008361D7">
        <w:rPr>
          <w:rFonts w:ascii="Times New Roman" w:hAnsi="Times New Roman"/>
          <w:sz w:val="24"/>
          <w:szCs w:val="28"/>
        </w:rPr>
        <w:t>Мартоса</w:t>
      </w:r>
      <w:proofErr w:type="spellEnd"/>
      <w:r w:rsidRPr="008361D7">
        <w:rPr>
          <w:rFonts w:ascii="Times New Roman" w:hAnsi="Times New Roman"/>
          <w:sz w:val="24"/>
          <w:szCs w:val="28"/>
        </w:rPr>
        <w:t xml:space="preserve"> в Москве.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proofErr w:type="gramStart"/>
      <w:r w:rsidRPr="008361D7">
        <w:rPr>
          <w:rFonts w:ascii="Times New Roman" w:hAnsi="Times New Roman"/>
          <w:sz w:val="24"/>
          <w:szCs w:val="28"/>
        </w:rPr>
        <w:t>Знать и узнавать основные памятники наиболее значимых мемориальных ансамблей  и  уметь  объяснять  их  особое  значение  в  жизни  людей (мемориальные ансамбли:</w:t>
      </w:r>
      <w:proofErr w:type="gramEnd"/>
      <w:r w:rsidRPr="008361D7">
        <w:rPr>
          <w:rFonts w:ascii="Times New Roman" w:hAnsi="Times New Roman"/>
          <w:sz w:val="24"/>
          <w:szCs w:val="28"/>
        </w:rPr>
        <w:t xml:space="preserve"> Могила Неизвестного Солдата в Москве; памятник- ансамбль «Героям Сталинградской битвы» на Мамаевом кургане, «Воин- освободитель» в берлинском </w:t>
      </w:r>
      <w:proofErr w:type="spellStart"/>
      <w:r w:rsidRPr="008361D7">
        <w:rPr>
          <w:rFonts w:ascii="Times New Roman" w:hAnsi="Times New Roman"/>
          <w:sz w:val="24"/>
          <w:szCs w:val="28"/>
        </w:rPr>
        <w:t>Трептов</w:t>
      </w:r>
      <w:proofErr w:type="spellEnd"/>
      <w:r w:rsidRPr="008361D7">
        <w:rPr>
          <w:rFonts w:ascii="Times New Roman" w:hAnsi="Times New Roman"/>
          <w:sz w:val="24"/>
          <w:szCs w:val="28"/>
        </w:rPr>
        <w:t>-парке, Пискарёвский мемориал в</w:t>
      </w:r>
      <w:proofErr w:type="gramStart"/>
      <w:r w:rsidRPr="008361D7">
        <w:rPr>
          <w:rFonts w:ascii="Times New Roman" w:hAnsi="Times New Roman"/>
          <w:sz w:val="24"/>
          <w:szCs w:val="28"/>
        </w:rPr>
        <w:t xml:space="preserve"> С</w:t>
      </w:r>
      <w:proofErr w:type="gramEnd"/>
      <w:r w:rsidRPr="008361D7">
        <w:rPr>
          <w:rFonts w:ascii="Times New Roman" w:hAnsi="Times New Roman"/>
          <w:sz w:val="24"/>
          <w:szCs w:val="28"/>
        </w:rPr>
        <w:t>анкт- Петербурге и другие по выбору учителя), знать о правилах поведения при посещении мемориальных памятников.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Иметь   представления   об   архитектурных,   декоративных   и изобразительных  произведениях  в  культуре  Древней  Греции,  других культурах Древнего мира, в том числе Древнего Востока, уметь обсуждать эти произведения.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Узнавать, различать общий вид и представлять основные компоненты конструкции  готических  (романских)  соборов,  знать 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361D7" w:rsidRPr="00C16A23" w:rsidRDefault="008361D7" w:rsidP="008361D7">
      <w:pPr>
        <w:kinsoku w:val="0"/>
        <w:overflowPunct w:val="0"/>
        <w:autoSpaceDE w:val="0"/>
        <w:autoSpaceDN w:val="0"/>
        <w:adjustRightInd w:val="0"/>
        <w:spacing w:line="295" w:lineRule="exact"/>
        <w:ind w:left="39"/>
        <w:jc w:val="both"/>
        <w:rPr>
          <w:rFonts w:ascii="Times New Roman" w:hAnsi="Times New Roman"/>
          <w:b/>
          <w:sz w:val="24"/>
          <w:szCs w:val="28"/>
        </w:rPr>
      </w:pPr>
      <w:r w:rsidRPr="00C16A23">
        <w:rPr>
          <w:rFonts w:ascii="Times New Roman" w:hAnsi="Times New Roman"/>
          <w:b/>
          <w:sz w:val="24"/>
          <w:szCs w:val="28"/>
        </w:rPr>
        <w:t>Модуль «Азбука цифровой графики»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8361D7">
        <w:rPr>
          <w:rFonts w:ascii="Times New Roman" w:hAnsi="Times New Roman"/>
          <w:sz w:val="24"/>
          <w:szCs w:val="28"/>
        </w:rPr>
        <w:t>Paint</w:t>
      </w:r>
      <w:proofErr w:type="spellEnd"/>
      <w:r w:rsidRPr="008361D7">
        <w:rPr>
          <w:rFonts w:ascii="Times New Roman" w:hAnsi="Times New Roman"/>
          <w:sz w:val="24"/>
          <w:szCs w:val="28"/>
        </w:rPr>
        <w:t>:  изображение  линии  горизонта  и  точки  схода,  перспективных сокращений, цветовых и тональных изменений.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Моделировать  в  графическом  редакторе  с  помощью  инструментов геометрических  фигур  конструкцию  традиционного  крестьянского деревянного дома (избы) и различные варианты его устройства.</w:t>
      </w:r>
    </w:p>
    <w:p w:rsidR="008361D7" w:rsidRPr="008361D7" w:rsidRDefault="008361D7" w:rsidP="00C16A23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8361D7">
        <w:rPr>
          <w:rFonts w:ascii="Times New Roman" w:hAnsi="Times New Roman"/>
          <w:sz w:val="24"/>
          <w:szCs w:val="28"/>
        </w:rPr>
        <w:t>Использовать поисковую систему для знакомства с разными видами</w:t>
      </w:r>
      <w:r w:rsidR="00C16A23">
        <w:rPr>
          <w:rFonts w:ascii="Times New Roman" w:hAnsi="Times New Roman"/>
          <w:sz w:val="24"/>
          <w:szCs w:val="28"/>
        </w:rPr>
        <w:t xml:space="preserve"> </w:t>
      </w:r>
      <w:r w:rsidRPr="008361D7">
        <w:rPr>
          <w:rFonts w:ascii="Times New Roman" w:hAnsi="Times New Roman"/>
          <w:sz w:val="24"/>
          <w:szCs w:val="28"/>
        </w:rPr>
        <w:t>деревянного дома на основе избы и традициями и её украшений.</w:t>
      </w:r>
    </w:p>
    <w:p w:rsidR="00B552A1" w:rsidRPr="00B552A1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t>Моделировать в графическом редакторе с помощью инструментов</w:t>
      </w:r>
      <w:r>
        <w:rPr>
          <w:rFonts w:ascii="Times New Roman" w:hAnsi="Times New Roman"/>
          <w:sz w:val="24"/>
          <w:szCs w:val="28"/>
        </w:rPr>
        <w:t xml:space="preserve"> </w:t>
      </w:r>
      <w:r w:rsidRPr="00B552A1">
        <w:rPr>
          <w:rFonts w:ascii="Times New Roman" w:hAnsi="Times New Roman"/>
          <w:sz w:val="24"/>
          <w:szCs w:val="28"/>
        </w:rPr>
        <w:t>геометрических фигур конструкцию юрты, находить в поисковой системе</w:t>
      </w:r>
    </w:p>
    <w:p w:rsidR="00B552A1" w:rsidRPr="00B552A1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t>разнообразные модели юрты, её украшения, внешний и внутренний вид юрты. Моделировать  в графическом  редакторе  с  помощью  инструментов геометрических  фигур  конструкции  храмовых  зданий  разных  культур (каменный православный собор с закомарами, со сводами-нефами, главой,</w:t>
      </w:r>
      <w:r>
        <w:rPr>
          <w:rFonts w:ascii="Times New Roman" w:hAnsi="Times New Roman"/>
          <w:sz w:val="24"/>
          <w:szCs w:val="28"/>
        </w:rPr>
        <w:t xml:space="preserve"> </w:t>
      </w:r>
      <w:r w:rsidRPr="00B552A1">
        <w:rPr>
          <w:rFonts w:ascii="Times New Roman" w:hAnsi="Times New Roman"/>
          <w:sz w:val="24"/>
          <w:szCs w:val="28"/>
        </w:rPr>
        <w:t>куполом, готический или романский собор, пагода, мечеть).</w:t>
      </w:r>
    </w:p>
    <w:p w:rsidR="00B552A1" w:rsidRPr="00B552A1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t>Построить  пропорции  фигуры  человека  в  графическом 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552A1" w:rsidRPr="00B552A1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t>Освоить анимацию простого повторяющегося движения изображения в виртуальном редакторе GIF-анимации.</w:t>
      </w:r>
    </w:p>
    <w:p w:rsidR="00B552A1" w:rsidRPr="00B552A1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lastRenderedPageBreak/>
        <w:t xml:space="preserve">Освоить и проводить компьютерные презентации в программе </w:t>
      </w:r>
      <w:proofErr w:type="spellStart"/>
      <w:r w:rsidRPr="00B552A1">
        <w:rPr>
          <w:rFonts w:ascii="Times New Roman" w:hAnsi="Times New Roman"/>
          <w:sz w:val="24"/>
          <w:szCs w:val="28"/>
        </w:rPr>
        <w:t>PowerPoint</w:t>
      </w:r>
      <w:proofErr w:type="spellEnd"/>
      <w:r w:rsidRPr="00B552A1">
        <w:rPr>
          <w:rFonts w:ascii="Times New Roman" w:hAnsi="Times New Roman"/>
          <w:sz w:val="24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 делать  шрифтовые  надписи  наиболее  важных  определений, названий, положений, которые надо помнить и знать.</w:t>
      </w:r>
    </w:p>
    <w:p w:rsidR="00B552A1" w:rsidRPr="00B552A1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</w:t>
      </w:r>
    </w:p>
    <w:p w:rsidR="008361D7" w:rsidRPr="008361D7" w:rsidRDefault="00B552A1" w:rsidP="00B552A1">
      <w:pPr>
        <w:kinsoku w:val="0"/>
        <w:overflowPunct w:val="0"/>
        <w:autoSpaceDE w:val="0"/>
        <w:autoSpaceDN w:val="0"/>
        <w:adjustRightInd w:val="0"/>
        <w:spacing w:line="295" w:lineRule="exact"/>
        <w:ind w:left="1134"/>
        <w:jc w:val="both"/>
        <w:rPr>
          <w:rFonts w:ascii="Times New Roman" w:hAnsi="Times New Roman"/>
          <w:sz w:val="24"/>
          <w:szCs w:val="28"/>
        </w:rPr>
      </w:pPr>
      <w:r w:rsidRPr="00B552A1">
        <w:rPr>
          <w:rFonts w:ascii="Times New Roman" w:hAnsi="Times New Roman"/>
          <w:sz w:val="24"/>
          <w:szCs w:val="28"/>
        </w:rPr>
        <w:t xml:space="preserve">установок и </w:t>
      </w:r>
      <w:proofErr w:type="spellStart"/>
      <w:r w:rsidRPr="00B552A1">
        <w:rPr>
          <w:rFonts w:ascii="Times New Roman" w:hAnsi="Times New Roman"/>
          <w:sz w:val="24"/>
          <w:szCs w:val="28"/>
        </w:rPr>
        <w:t>квестов</w:t>
      </w:r>
      <w:proofErr w:type="spellEnd"/>
      <w:r w:rsidRPr="00B552A1">
        <w:rPr>
          <w:rFonts w:ascii="Times New Roman" w:hAnsi="Times New Roman"/>
          <w:sz w:val="24"/>
          <w:szCs w:val="28"/>
        </w:rPr>
        <w:t>, предложенных учителем.</w:t>
      </w:r>
    </w:p>
    <w:p w:rsidR="003F404B" w:rsidRPr="008361D7" w:rsidRDefault="003F404B" w:rsidP="00B552A1">
      <w:pPr>
        <w:pStyle w:val="af4"/>
        <w:shd w:val="clear" w:color="auto" w:fill="FFFFFF"/>
        <w:spacing w:line="240" w:lineRule="auto"/>
        <w:ind w:left="1134" w:right="41"/>
        <w:jc w:val="both"/>
        <w:rPr>
          <w:sz w:val="22"/>
        </w:rPr>
      </w:pPr>
    </w:p>
    <w:p w:rsidR="00D9608B" w:rsidRDefault="00D9608B">
      <w:pPr>
        <w:pStyle w:val="a3"/>
        <w:shd w:val="clear" w:color="auto" w:fill="FFFFFF"/>
        <w:tabs>
          <w:tab w:val="left" w:pos="514"/>
        </w:tabs>
        <w:ind w:right="-1"/>
        <w:jc w:val="both"/>
      </w:pPr>
    </w:p>
    <w:sectPr w:rsidR="00D9608B" w:rsidSect="00064AA9">
      <w:footerReference w:type="default" r:id="rId9"/>
      <w:pgSz w:w="16837" w:h="11905" w:orient="landscape" w:code="9"/>
      <w:pgMar w:top="1134" w:right="961" w:bottom="567" w:left="567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3F" w:rsidRDefault="0026273F">
      <w:r>
        <w:separator/>
      </w:r>
    </w:p>
  </w:endnote>
  <w:endnote w:type="continuationSeparator" w:id="0">
    <w:p w:rsidR="0026273F" w:rsidRDefault="0026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D7" w:rsidRDefault="008361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3F" w:rsidRDefault="0026273F">
      <w:r>
        <w:separator/>
      </w:r>
    </w:p>
  </w:footnote>
  <w:footnote w:type="continuationSeparator" w:id="0">
    <w:p w:rsidR="0026273F" w:rsidRDefault="00262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AEE"/>
    <w:multiLevelType w:val="multilevel"/>
    <w:tmpl w:val="FFFFFFFF"/>
    <w:lvl w:ilvl="0">
      <w:start w:val="4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4920FC8"/>
    <w:multiLevelType w:val="hybridMultilevel"/>
    <w:tmpl w:val="57F81C9E"/>
    <w:lvl w:ilvl="0" w:tplc="0E66C1DE">
      <w:start w:val="1"/>
      <w:numFmt w:val="bullet"/>
      <w:lvlText w:val="-"/>
      <w:lvlJc w:val="left"/>
      <w:pPr>
        <w:ind w:left="8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">
    <w:nsid w:val="087358FE"/>
    <w:multiLevelType w:val="hybridMultilevel"/>
    <w:tmpl w:val="B632297C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>
    <w:nsid w:val="0A6279AA"/>
    <w:multiLevelType w:val="hybridMultilevel"/>
    <w:tmpl w:val="A8463A68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14D25"/>
    <w:multiLevelType w:val="multilevel"/>
    <w:tmpl w:val="A6BADA2A"/>
    <w:lvl w:ilvl="0">
      <w:start w:val="1"/>
      <w:numFmt w:val="upperRoman"/>
      <w:lvlText w:val="%1."/>
      <w:lvlJc w:val="right"/>
      <w:pPr>
        <w:ind w:left="6249" w:hanging="720"/>
      </w:pPr>
      <w:rPr>
        <w:b/>
      </w:rPr>
    </w:lvl>
    <w:lvl w:ilvl="1">
      <w:start w:val="1"/>
      <w:numFmt w:val="lowerLetter"/>
      <w:lvlText w:val="%2."/>
      <w:lvlJc w:val="left"/>
      <w:pPr>
        <w:ind w:left="6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7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8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8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9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0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0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1649" w:hanging="180"/>
      </w:pPr>
      <w:rPr>
        <w:rFonts w:cs="Times New Roman"/>
      </w:rPr>
    </w:lvl>
  </w:abstractNum>
  <w:abstractNum w:abstractNumId="5">
    <w:nsid w:val="12C301D1"/>
    <w:multiLevelType w:val="hybridMultilevel"/>
    <w:tmpl w:val="B980DFBC"/>
    <w:lvl w:ilvl="0" w:tplc="15DC146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479BC"/>
    <w:multiLevelType w:val="multilevel"/>
    <w:tmpl w:val="FFFFFFFF"/>
    <w:lvl w:ilvl="0">
      <w:start w:val="1"/>
      <w:numFmt w:val="none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/>
      </w:rPr>
    </w:lvl>
  </w:abstractNum>
  <w:abstractNum w:abstractNumId="7">
    <w:nsid w:val="14A068F2"/>
    <w:multiLevelType w:val="hybridMultilevel"/>
    <w:tmpl w:val="94144B32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22678"/>
    <w:multiLevelType w:val="hybridMultilevel"/>
    <w:tmpl w:val="713223BC"/>
    <w:lvl w:ilvl="0" w:tplc="480A123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3C0241"/>
    <w:multiLevelType w:val="multilevel"/>
    <w:tmpl w:val="A6BADA2A"/>
    <w:lvl w:ilvl="0">
      <w:start w:val="1"/>
      <w:numFmt w:val="upperRoman"/>
      <w:lvlText w:val="%1."/>
      <w:lvlJc w:val="right"/>
      <w:pPr>
        <w:ind w:left="6249" w:hanging="720"/>
      </w:pPr>
      <w:rPr>
        <w:b/>
      </w:rPr>
    </w:lvl>
    <w:lvl w:ilvl="1">
      <w:start w:val="1"/>
      <w:numFmt w:val="lowerLetter"/>
      <w:lvlText w:val="%2."/>
      <w:lvlJc w:val="left"/>
      <w:pPr>
        <w:ind w:left="6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7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8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8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9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0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0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1649" w:hanging="180"/>
      </w:pPr>
      <w:rPr>
        <w:rFonts w:cs="Times New Roman"/>
      </w:rPr>
    </w:lvl>
  </w:abstractNum>
  <w:abstractNum w:abstractNumId="10">
    <w:nsid w:val="19F50650"/>
    <w:multiLevelType w:val="hybridMultilevel"/>
    <w:tmpl w:val="BADADE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746A4"/>
    <w:multiLevelType w:val="hybridMultilevel"/>
    <w:tmpl w:val="6E78603A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D11A9"/>
    <w:multiLevelType w:val="hybridMultilevel"/>
    <w:tmpl w:val="25327AC2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D6651B"/>
    <w:multiLevelType w:val="hybridMultilevel"/>
    <w:tmpl w:val="EDBE3204"/>
    <w:lvl w:ilvl="0" w:tplc="5EEE6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157F0D"/>
    <w:multiLevelType w:val="hybridMultilevel"/>
    <w:tmpl w:val="DB0CDED0"/>
    <w:lvl w:ilvl="0" w:tplc="0E66C1D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88B0EAC"/>
    <w:multiLevelType w:val="hybridMultilevel"/>
    <w:tmpl w:val="D9F882A6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B0C76"/>
    <w:multiLevelType w:val="hybridMultilevel"/>
    <w:tmpl w:val="97D66E26"/>
    <w:lvl w:ilvl="0" w:tplc="08F896D8">
      <w:start w:val="3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1C43128">
      <w:start w:val="1"/>
      <w:numFmt w:val="bullet"/>
      <w:lvlText w:val="•"/>
      <w:lvlJc w:val="left"/>
      <w:pPr>
        <w:ind w:left="1041" w:hanging="240"/>
      </w:pPr>
      <w:rPr>
        <w:rFonts w:hint="default"/>
      </w:rPr>
    </w:lvl>
    <w:lvl w:ilvl="2" w:tplc="368877C4">
      <w:start w:val="1"/>
      <w:numFmt w:val="bullet"/>
      <w:lvlText w:val="•"/>
      <w:lvlJc w:val="left"/>
      <w:pPr>
        <w:ind w:left="1968" w:hanging="240"/>
      </w:pPr>
      <w:rPr>
        <w:rFonts w:hint="default"/>
      </w:rPr>
    </w:lvl>
    <w:lvl w:ilvl="3" w:tplc="0C6022A4">
      <w:start w:val="1"/>
      <w:numFmt w:val="bullet"/>
      <w:lvlText w:val="•"/>
      <w:lvlJc w:val="left"/>
      <w:pPr>
        <w:ind w:left="2895" w:hanging="240"/>
      </w:pPr>
      <w:rPr>
        <w:rFonts w:hint="default"/>
      </w:rPr>
    </w:lvl>
    <w:lvl w:ilvl="4" w:tplc="4C8AA6AC">
      <w:start w:val="1"/>
      <w:numFmt w:val="bullet"/>
      <w:lvlText w:val="•"/>
      <w:lvlJc w:val="left"/>
      <w:pPr>
        <w:ind w:left="3822" w:hanging="240"/>
      </w:pPr>
      <w:rPr>
        <w:rFonts w:hint="default"/>
      </w:rPr>
    </w:lvl>
    <w:lvl w:ilvl="5" w:tplc="7DCEA92C">
      <w:start w:val="1"/>
      <w:numFmt w:val="bullet"/>
      <w:lvlText w:val="•"/>
      <w:lvlJc w:val="left"/>
      <w:pPr>
        <w:ind w:left="4750" w:hanging="240"/>
      </w:pPr>
      <w:rPr>
        <w:rFonts w:hint="default"/>
      </w:rPr>
    </w:lvl>
    <w:lvl w:ilvl="6" w:tplc="B0E49408">
      <w:start w:val="1"/>
      <w:numFmt w:val="bullet"/>
      <w:lvlText w:val="•"/>
      <w:lvlJc w:val="left"/>
      <w:pPr>
        <w:ind w:left="5677" w:hanging="240"/>
      </w:pPr>
      <w:rPr>
        <w:rFonts w:hint="default"/>
      </w:rPr>
    </w:lvl>
    <w:lvl w:ilvl="7" w:tplc="68842224">
      <w:start w:val="1"/>
      <w:numFmt w:val="bullet"/>
      <w:lvlText w:val="•"/>
      <w:lvlJc w:val="left"/>
      <w:pPr>
        <w:ind w:left="6604" w:hanging="240"/>
      </w:pPr>
      <w:rPr>
        <w:rFonts w:hint="default"/>
      </w:rPr>
    </w:lvl>
    <w:lvl w:ilvl="8" w:tplc="2F7CF0E6">
      <w:start w:val="1"/>
      <w:numFmt w:val="bullet"/>
      <w:lvlText w:val="•"/>
      <w:lvlJc w:val="left"/>
      <w:pPr>
        <w:ind w:left="7531" w:hanging="240"/>
      </w:pPr>
      <w:rPr>
        <w:rFonts w:hint="default"/>
      </w:rPr>
    </w:lvl>
  </w:abstractNum>
  <w:abstractNum w:abstractNumId="17">
    <w:nsid w:val="30D7541B"/>
    <w:multiLevelType w:val="hybridMultilevel"/>
    <w:tmpl w:val="920C4C22"/>
    <w:lvl w:ilvl="0" w:tplc="0E66C1D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14A0DDD"/>
    <w:multiLevelType w:val="multilevel"/>
    <w:tmpl w:val="FFFFFFFF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5DF5CA3"/>
    <w:multiLevelType w:val="hybridMultilevel"/>
    <w:tmpl w:val="4F04D0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8260F1"/>
    <w:multiLevelType w:val="hybridMultilevel"/>
    <w:tmpl w:val="A8463A68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B3746"/>
    <w:multiLevelType w:val="hybridMultilevel"/>
    <w:tmpl w:val="7FA66C3C"/>
    <w:lvl w:ilvl="0" w:tplc="0E66C1D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A237E5E"/>
    <w:multiLevelType w:val="hybridMultilevel"/>
    <w:tmpl w:val="50FADFDE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4B4307"/>
    <w:multiLevelType w:val="hybridMultilevel"/>
    <w:tmpl w:val="3CCCC634"/>
    <w:lvl w:ilvl="0" w:tplc="0E66C1D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44390034"/>
    <w:multiLevelType w:val="hybridMultilevel"/>
    <w:tmpl w:val="8CC62C7C"/>
    <w:lvl w:ilvl="0" w:tplc="D7E4BF6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>
    <w:nsid w:val="44C459F4"/>
    <w:multiLevelType w:val="multilevel"/>
    <w:tmpl w:val="710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DB2B0F"/>
    <w:multiLevelType w:val="hybridMultilevel"/>
    <w:tmpl w:val="4E4AE3E4"/>
    <w:lvl w:ilvl="0" w:tplc="0E66C1DE">
      <w:start w:val="1"/>
      <w:numFmt w:val="bullet"/>
      <w:lvlText w:val="-"/>
      <w:lvlJc w:val="left"/>
      <w:pPr>
        <w:ind w:left="15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7">
    <w:nsid w:val="4D6568DF"/>
    <w:multiLevelType w:val="hybridMultilevel"/>
    <w:tmpl w:val="E1285A1E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194ED5"/>
    <w:multiLevelType w:val="multilevel"/>
    <w:tmpl w:val="FFFFFFFF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>
    <w:nsid w:val="580205B8"/>
    <w:multiLevelType w:val="hybridMultilevel"/>
    <w:tmpl w:val="340287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61E20"/>
    <w:multiLevelType w:val="hybridMultilevel"/>
    <w:tmpl w:val="8EA60C20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34DB8"/>
    <w:multiLevelType w:val="multilevel"/>
    <w:tmpl w:val="8734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896F69"/>
    <w:multiLevelType w:val="hybridMultilevel"/>
    <w:tmpl w:val="A8B6DAC8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DA1190"/>
    <w:multiLevelType w:val="hybridMultilevel"/>
    <w:tmpl w:val="014285E4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3022F9"/>
    <w:multiLevelType w:val="hybridMultilevel"/>
    <w:tmpl w:val="C9BCB6DE"/>
    <w:lvl w:ilvl="0" w:tplc="0E66C1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913241"/>
    <w:multiLevelType w:val="multilevel"/>
    <w:tmpl w:val="6664855E"/>
    <w:lvl w:ilvl="0">
      <w:start w:val="1"/>
      <w:numFmt w:val="bullet"/>
      <w:lvlText w:val="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601"/>
        </w:tabs>
        <w:ind w:left="760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041"/>
        </w:tabs>
        <w:ind w:left="904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761"/>
        </w:tabs>
        <w:ind w:left="976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201"/>
        </w:tabs>
        <w:ind w:left="1120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921"/>
        </w:tabs>
        <w:ind w:left="1192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  <w:sz w:val="20"/>
      </w:rPr>
    </w:lvl>
  </w:abstractNum>
  <w:abstractNum w:abstractNumId="36">
    <w:nsid w:val="71493A9E"/>
    <w:multiLevelType w:val="hybridMultilevel"/>
    <w:tmpl w:val="5C3E3E4A"/>
    <w:lvl w:ilvl="0" w:tplc="15DC146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738A347D"/>
    <w:multiLevelType w:val="multilevel"/>
    <w:tmpl w:val="A6BADA2A"/>
    <w:lvl w:ilvl="0">
      <w:start w:val="1"/>
      <w:numFmt w:val="upperRoman"/>
      <w:lvlText w:val="%1."/>
      <w:lvlJc w:val="right"/>
      <w:pPr>
        <w:ind w:left="6249" w:hanging="720"/>
      </w:pPr>
      <w:rPr>
        <w:b/>
      </w:rPr>
    </w:lvl>
    <w:lvl w:ilvl="1">
      <w:start w:val="1"/>
      <w:numFmt w:val="lowerLetter"/>
      <w:lvlText w:val="%2."/>
      <w:lvlJc w:val="left"/>
      <w:pPr>
        <w:ind w:left="6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7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8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8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9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0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0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1649" w:hanging="180"/>
      </w:pPr>
      <w:rPr>
        <w:rFonts w:cs="Times New Roman"/>
      </w:rPr>
    </w:lvl>
  </w:abstractNum>
  <w:abstractNum w:abstractNumId="38">
    <w:nsid w:val="74E548CD"/>
    <w:multiLevelType w:val="multilevel"/>
    <w:tmpl w:val="40D2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4124B3"/>
    <w:multiLevelType w:val="hybridMultilevel"/>
    <w:tmpl w:val="5AD64A24"/>
    <w:lvl w:ilvl="0" w:tplc="0E66C1D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7C50666F"/>
    <w:multiLevelType w:val="hybridMultilevel"/>
    <w:tmpl w:val="D7F450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513965"/>
    <w:multiLevelType w:val="hybridMultilevel"/>
    <w:tmpl w:val="19B6BB3C"/>
    <w:lvl w:ilvl="0" w:tplc="A8EC0DA4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C03EA3"/>
    <w:multiLevelType w:val="multilevel"/>
    <w:tmpl w:val="FFFFFFFF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28"/>
  </w:num>
  <w:num w:numId="2">
    <w:abstractNumId w:val="0"/>
  </w:num>
  <w:num w:numId="3">
    <w:abstractNumId w:val="9"/>
  </w:num>
  <w:num w:numId="4">
    <w:abstractNumId w:val="18"/>
  </w:num>
  <w:num w:numId="5">
    <w:abstractNumId w:val="6"/>
  </w:num>
  <w:num w:numId="6">
    <w:abstractNumId w:val="20"/>
  </w:num>
  <w:num w:numId="7">
    <w:abstractNumId w:val="3"/>
  </w:num>
  <w:num w:numId="8">
    <w:abstractNumId w:val="42"/>
  </w:num>
  <w:num w:numId="9">
    <w:abstractNumId w:val="36"/>
  </w:num>
  <w:num w:numId="10">
    <w:abstractNumId w:val="5"/>
  </w:num>
  <w:num w:numId="11">
    <w:abstractNumId w:val="29"/>
  </w:num>
  <w:num w:numId="12">
    <w:abstractNumId w:val="37"/>
  </w:num>
  <w:num w:numId="13">
    <w:abstractNumId w:val="40"/>
  </w:num>
  <w:num w:numId="14">
    <w:abstractNumId w:val="41"/>
  </w:num>
  <w:num w:numId="15">
    <w:abstractNumId w:val="25"/>
  </w:num>
  <w:num w:numId="16">
    <w:abstractNumId w:val="35"/>
  </w:num>
  <w:num w:numId="17">
    <w:abstractNumId w:val="31"/>
  </w:num>
  <w:num w:numId="18">
    <w:abstractNumId w:val="38"/>
  </w:num>
  <w:num w:numId="19">
    <w:abstractNumId w:val="13"/>
  </w:num>
  <w:num w:numId="20">
    <w:abstractNumId w:val="8"/>
  </w:num>
  <w:num w:numId="21">
    <w:abstractNumId w:val="10"/>
  </w:num>
  <w:num w:numId="22">
    <w:abstractNumId w:val="19"/>
  </w:num>
  <w:num w:numId="23">
    <w:abstractNumId w:val="16"/>
  </w:num>
  <w:num w:numId="24">
    <w:abstractNumId w:val="32"/>
  </w:num>
  <w:num w:numId="25">
    <w:abstractNumId w:val="33"/>
  </w:num>
  <w:num w:numId="26">
    <w:abstractNumId w:val="7"/>
  </w:num>
  <w:num w:numId="27">
    <w:abstractNumId w:val="23"/>
  </w:num>
  <w:num w:numId="28">
    <w:abstractNumId w:val="22"/>
  </w:num>
  <w:num w:numId="29">
    <w:abstractNumId w:val="21"/>
  </w:num>
  <w:num w:numId="30">
    <w:abstractNumId w:val="30"/>
  </w:num>
  <w:num w:numId="31">
    <w:abstractNumId w:val="15"/>
  </w:num>
  <w:num w:numId="32">
    <w:abstractNumId w:val="1"/>
  </w:num>
  <w:num w:numId="33">
    <w:abstractNumId w:val="34"/>
  </w:num>
  <w:num w:numId="34">
    <w:abstractNumId w:val="2"/>
  </w:num>
  <w:num w:numId="35">
    <w:abstractNumId w:val="26"/>
  </w:num>
  <w:num w:numId="36">
    <w:abstractNumId w:val="11"/>
  </w:num>
  <w:num w:numId="37">
    <w:abstractNumId w:val="12"/>
  </w:num>
  <w:num w:numId="38">
    <w:abstractNumId w:val="39"/>
  </w:num>
  <w:num w:numId="39">
    <w:abstractNumId w:val="14"/>
  </w:num>
  <w:num w:numId="40">
    <w:abstractNumId w:val="24"/>
  </w:num>
  <w:num w:numId="41">
    <w:abstractNumId w:val="17"/>
  </w:num>
  <w:num w:numId="42">
    <w:abstractNumId w:val="27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8E"/>
    <w:rsid w:val="0000042C"/>
    <w:rsid w:val="000025A7"/>
    <w:rsid w:val="00005E5A"/>
    <w:rsid w:val="00006491"/>
    <w:rsid w:val="00006884"/>
    <w:rsid w:val="00014E45"/>
    <w:rsid w:val="000241F5"/>
    <w:rsid w:val="00025835"/>
    <w:rsid w:val="000263DE"/>
    <w:rsid w:val="00032E3C"/>
    <w:rsid w:val="00032E7D"/>
    <w:rsid w:val="00032E96"/>
    <w:rsid w:val="0003499D"/>
    <w:rsid w:val="00035514"/>
    <w:rsid w:val="00041307"/>
    <w:rsid w:val="00042E04"/>
    <w:rsid w:val="00043655"/>
    <w:rsid w:val="00043A59"/>
    <w:rsid w:val="0004489E"/>
    <w:rsid w:val="00050493"/>
    <w:rsid w:val="00053A6A"/>
    <w:rsid w:val="000552C2"/>
    <w:rsid w:val="00055B9C"/>
    <w:rsid w:val="00055C5A"/>
    <w:rsid w:val="00061872"/>
    <w:rsid w:val="00062E83"/>
    <w:rsid w:val="00064AA9"/>
    <w:rsid w:val="00066900"/>
    <w:rsid w:val="00077A97"/>
    <w:rsid w:val="00081E28"/>
    <w:rsid w:val="00083217"/>
    <w:rsid w:val="00084002"/>
    <w:rsid w:val="00090D63"/>
    <w:rsid w:val="00097C8A"/>
    <w:rsid w:val="000A032F"/>
    <w:rsid w:val="000A0612"/>
    <w:rsid w:val="000A2E34"/>
    <w:rsid w:val="000A77FC"/>
    <w:rsid w:val="000C0441"/>
    <w:rsid w:val="000C4837"/>
    <w:rsid w:val="000C5634"/>
    <w:rsid w:val="000C5DC7"/>
    <w:rsid w:val="000D4EBF"/>
    <w:rsid w:val="000D7833"/>
    <w:rsid w:val="000D7D4B"/>
    <w:rsid w:val="000E0CCE"/>
    <w:rsid w:val="000E274D"/>
    <w:rsid w:val="000E320C"/>
    <w:rsid w:val="000E5D49"/>
    <w:rsid w:val="000E7CD0"/>
    <w:rsid w:val="000F06A3"/>
    <w:rsid w:val="000F3D37"/>
    <w:rsid w:val="000F434E"/>
    <w:rsid w:val="000F738E"/>
    <w:rsid w:val="001004FD"/>
    <w:rsid w:val="001028E8"/>
    <w:rsid w:val="0010418C"/>
    <w:rsid w:val="001101CC"/>
    <w:rsid w:val="00112DD1"/>
    <w:rsid w:val="001152CA"/>
    <w:rsid w:val="0011585C"/>
    <w:rsid w:val="00116E7A"/>
    <w:rsid w:val="00125659"/>
    <w:rsid w:val="00131966"/>
    <w:rsid w:val="0013238A"/>
    <w:rsid w:val="0013365D"/>
    <w:rsid w:val="0013478F"/>
    <w:rsid w:val="00136473"/>
    <w:rsid w:val="00144445"/>
    <w:rsid w:val="00156E34"/>
    <w:rsid w:val="0015701E"/>
    <w:rsid w:val="00161759"/>
    <w:rsid w:val="0016340F"/>
    <w:rsid w:val="00163A0D"/>
    <w:rsid w:val="00164D02"/>
    <w:rsid w:val="00171142"/>
    <w:rsid w:val="00183AA1"/>
    <w:rsid w:val="0019013C"/>
    <w:rsid w:val="00194C9B"/>
    <w:rsid w:val="00195212"/>
    <w:rsid w:val="001954B9"/>
    <w:rsid w:val="001A0221"/>
    <w:rsid w:val="001B40BB"/>
    <w:rsid w:val="001B7E49"/>
    <w:rsid w:val="001D1337"/>
    <w:rsid w:val="001D295C"/>
    <w:rsid w:val="001D2FB2"/>
    <w:rsid w:val="001D4533"/>
    <w:rsid w:val="001D5D49"/>
    <w:rsid w:val="001D7928"/>
    <w:rsid w:val="001D7AD5"/>
    <w:rsid w:val="001D7C76"/>
    <w:rsid w:val="001D7F59"/>
    <w:rsid w:val="001E62B7"/>
    <w:rsid w:val="001F3B0C"/>
    <w:rsid w:val="001F4DE8"/>
    <w:rsid w:val="00205A84"/>
    <w:rsid w:val="00206A41"/>
    <w:rsid w:val="002148B5"/>
    <w:rsid w:val="00214C09"/>
    <w:rsid w:val="002215A5"/>
    <w:rsid w:val="002236B2"/>
    <w:rsid w:val="00224553"/>
    <w:rsid w:val="002275AF"/>
    <w:rsid w:val="002412BD"/>
    <w:rsid w:val="00244399"/>
    <w:rsid w:val="00250F4E"/>
    <w:rsid w:val="002517E6"/>
    <w:rsid w:val="0025328F"/>
    <w:rsid w:val="00257B2D"/>
    <w:rsid w:val="0026168A"/>
    <w:rsid w:val="002624FD"/>
    <w:rsid w:val="0026273F"/>
    <w:rsid w:val="00270DDB"/>
    <w:rsid w:val="002753AD"/>
    <w:rsid w:val="00277440"/>
    <w:rsid w:val="00280D6D"/>
    <w:rsid w:val="00282850"/>
    <w:rsid w:val="0028330A"/>
    <w:rsid w:val="00286462"/>
    <w:rsid w:val="00286652"/>
    <w:rsid w:val="002866B8"/>
    <w:rsid w:val="002902DA"/>
    <w:rsid w:val="00297FFA"/>
    <w:rsid w:val="002A0C7C"/>
    <w:rsid w:val="002A1AF9"/>
    <w:rsid w:val="002A2A34"/>
    <w:rsid w:val="002A3446"/>
    <w:rsid w:val="002A53FD"/>
    <w:rsid w:val="002B6BC9"/>
    <w:rsid w:val="002C1798"/>
    <w:rsid w:val="002C43E3"/>
    <w:rsid w:val="002C527A"/>
    <w:rsid w:val="002C58F7"/>
    <w:rsid w:val="002D13F4"/>
    <w:rsid w:val="002D2360"/>
    <w:rsid w:val="002D5E44"/>
    <w:rsid w:val="002D6433"/>
    <w:rsid w:val="002E2470"/>
    <w:rsid w:val="002E467B"/>
    <w:rsid w:val="002E66C2"/>
    <w:rsid w:val="002E747C"/>
    <w:rsid w:val="002F29C6"/>
    <w:rsid w:val="00301487"/>
    <w:rsid w:val="00303CAB"/>
    <w:rsid w:val="00304181"/>
    <w:rsid w:val="00310077"/>
    <w:rsid w:val="00317608"/>
    <w:rsid w:val="003202D5"/>
    <w:rsid w:val="00323819"/>
    <w:rsid w:val="00326353"/>
    <w:rsid w:val="00327415"/>
    <w:rsid w:val="00331427"/>
    <w:rsid w:val="00351F56"/>
    <w:rsid w:val="00352088"/>
    <w:rsid w:val="00357FE5"/>
    <w:rsid w:val="0036028D"/>
    <w:rsid w:val="00361789"/>
    <w:rsid w:val="00361A06"/>
    <w:rsid w:val="00361F54"/>
    <w:rsid w:val="00367814"/>
    <w:rsid w:val="00367F1E"/>
    <w:rsid w:val="00370829"/>
    <w:rsid w:val="00371E5C"/>
    <w:rsid w:val="00371F2E"/>
    <w:rsid w:val="00376390"/>
    <w:rsid w:val="00376D0E"/>
    <w:rsid w:val="00380655"/>
    <w:rsid w:val="00381B90"/>
    <w:rsid w:val="00385E85"/>
    <w:rsid w:val="0039147E"/>
    <w:rsid w:val="003A18B2"/>
    <w:rsid w:val="003A6016"/>
    <w:rsid w:val="003A61F3"/>
    <w:rsid w:val="003A6CF8"/>
    <w:rsid w:val="003B006A"/>
    <w:rsid w:val="003B04B3"/>
    <w:rsid w:val="003B4125"/>
    <w:rsid w:val="003B4B5C"/>
    <w:rsid w:val="003C2A52"/>
    <w:rsid w:val="003C2C66"/>
    <w:rsid w:val="003C3728"/>
    <w:rsid w:val="003D7CF0"/>
    <w:rsid w:val="003D7D2F"/>
    <w:rsid w:val="003E0096"/>
    <w:rsid w:val="003E0A3E"/>
    <w:rsid w:val="003E11A2"/>
    <w:rsid w:val="003E16B6"/>
    <w:rsid w:val="003E3C83"/>
    <w:rsid w:val="003E6A4D"/>
    <w:rsid w:val="003F2682"/>
    <w:rsid w:val="003F404B"/>
    <w:rsid w:val="003F5529"/>
    <w:rsid w:val="003F55E1"/>
    <w:rsid w:val="003F7A72"/>
    <w:rsid w:val="004015F9"/>
    <w:rsid w:val="004107C6"/>
    <w:rsid w:val="00413892"/>
    <w:rsid w:val="00413E0C"/>
    <w:rsid w:val="00430B3F"/>
    <w:rsid w:val="00431A8E"/>
    <w:rsid w:val="00431C4A"/>
    <w:rsid w:val="00442768"/>
    <w:rsid w:val="00445ABF"/>
    <w:rsid w:val="004460E4"/>
    <w:rsid w:val="0044719E"/>
    <w:rsid w:val="004504E2"/>
    <w:rsid w:val="00451316"/>
    <w:rsid w:val="004513C6"/>
    <w:rsid w:val="00451B23"/>
    <w:rsid w:val="00453EB6"/>
    <w:rsid w:val="004552FF"/>
    <w:rsid w:val="00456AD3"/>
    <w:rsid w:val="004571E8"/>
    <w:rsid w:val="0046010F"/>
    <w:rsid w:val="00464F23"/>
    <w:rsid w:val="004655AE"/>
    <w:rsid w:val="00470976"/>
    <w:rsid w:val="0047293C"/>
    <w:rsid w:val="00473A3E"/>
    <w:rsid w:val="00476B86"/>
    <w:rsid w:val="00495BB9"/>
    <w:rsid w:val="004A55C4"/>
    <w:rsid w:val="004A7126"/>
    <w:rsid w:val="004A7768"/>
    <w:rsid w:val="004B0714"/>
    <w:rsid w:val="004B5FB8"/>
    <w:rsid w:val="004B7F65"/>
    <w:rsid w:val="004C45AC"/>
    <w:rsid w:val="004C4EEB"/>
    <w:rsid w:val="004D075A"/>
    <w:rsid w:val="004D12A2"/>
    <w:rsid w:val="004D2A77"/>
    <w:rsid w:val="004D533B"/>
    <w:rsid w:val="004D5D2B"/>
    <w:rsid w:val="004E1AC3"/>
    <w:rsid w:val="004E2F34"/>
    <w:rsid w:val="004E32B5"/>
    <w:rsid w:val="004E3E81"/>
    <w:rsid w:val="004E6F80"/>
    <w:rsid w:val="004E7280"/>
    <w:rsid w:val="004F5155"/>
    <w:rsid w:val="004F5D89"/>
    <w:rsid w:val="004F5EDE"/>
    <w:rsid w:val="004F677B"/>
    <w:rsid w:val="00502EA9"/>
    <w:rsid w:val="00505692"/>
    <w:rsid w:val="00507954"/>
    <w:rsid w:val="00507C15"/>
    <w:rsid w:val="00510950"/>
    <w:rsid w:val="005147F3"/>
    <w:rsid w:val="0052008B"/>
    <w:rsid w:val="0052028E"/>
    <w:rsid w:val="005209E7"/>
    <w:rsid w:val="00520D4E"/>
    <w:rsid w:val="005217A2"/>
    <w:rsid w:val="00522E4E"/>
    <w:rsid w:val="005317A6"/>
    <w:rsid w:val="00532754"/>
    <w:rsid w:val="005339F2"/>
    <w:rsid w:val="0053412A"/>
    <w:rsid w:val="0054131D"/>
    <w:rsid w:val="00541D6E"/>
    <w:rsid w:val="0054215B"/>
    <w:rsid w:val="00544C4F"/>
    <w:rsid w:val="00561EAD"/>
    <w:rsid w:val="00563A8A"/>
    <w:rsid w:val="00566B62"/>
    <w:rsid w:val="00567BC1"/>
    <w:rsid w:val="00573A07"/>
    <w:rsid w:val="0057773D"/>
    <w:rsid w:val="005857DB"/>
    <w:rsid w:val="005915B8"/>
    <w:rsid w:val="00594C31"/>
    <w:rsid w:val="00595EEA"/>
    <w:rsid w:val="00597061"/>
    <w:rsid w:val="005A7EFD"/>
    <w:rsid w:val="005B31C9"/>
    <w:rsid w:val="005B4515"/>
    <w:rsid w:val="005C47F8"/>
    <w:rsid w:val="005E0AA7"/>
    <w:rsid w:val="005E34E4"/>
    <w:rsid w:val="005E3843"/>
    <w:rsid w:val="005E6E29"/>
    <w:rsid w:val="005F3098"/>
    <w:rsid w:val="005F661A"/>
    <w:rsid w:val="0060142B"/>
    <w:rsid w:val="00601FBE"/>
    <w:rsid w:val="00604C0F"/>
    <w:rsid w:val="006053A4"/>
    <w:rsid w:val="00606943"/>
    <w:rsid w:val="00606DF6"/>
    <w:rsid w:val="006106BA"/>
    <w:rsid w:val="00621F2D"/>
    <w:rsid w:val="00624505"/>
    <w:rsid w:val="0062507D"/>
    <w:rsid w:val="006278DD"/>
    <w:rsid w:val="00627B08"/>
    <w:rsid w:val="00633CD8"/>
    <w:rsid w:val="006359F2"/>
    <w:rsid w:val="006407F7"/>
    <w:rsid w:val="00650D82"/>
    <w:rsid w:val="00652E5E"/>
    <w:rsid w:val="00655C97"/>
    <w:rsid w:val="00656560"/>
    <w:rsid w:val="00656580"/>
    <w:rsid w:val="00656B65"/>
    <w:rsid w:val="006573FA"/>
    <w:rsid w:val="00660040"/>
    <w:rsid w:val="0066615C"/>
    <w:rsid w:val="00667711"/>
    <w:rsid w:val="00672D94"/>
    <w:rsid w:val="00673B12"/>
    <w:rsid w:val="00683481"/>
    <w:rsid w:val="00687E2A"/>
    <w:rsid w:val="00691F28"/>
    <w:rsid w:val="006925B3"/>
    <w:rsid w:val="006927E5"/>
    <w:rsid w:val="00692927"/>
    <w:rsid w:val="006977BB"/>
    <w:rsid w:val="006A4C15"/>
    <w:rsid w:val="006A676E"/>
    <w:rsid w:val="006A7588"/>
    <w:rsid w:val="006B1A5E"/>
    <w:rsid w:val="006B25FC"/>
    <w:rsid w:val="006B6E95"/>
    <w:rsid w:val="006C67F5"/>
    <w:rsid w:val="006D0CF0"/>
    <w:rsid w:val="006D211F"/>
    <w:rsid w:val="006D26AC"/>
    <w:rsid w:val="006D74A2"/>
    <w:rsid w:val="006E058F"/>
    <w:rsid w:val="006E12AC"/>
    <w:rsid w:val="006E388D"/>
    <w:rsid w:val="006E6F38"/>
    <w:rsid w:val="006F6F7E"/>
    <w:rsid w:val="0070069C"/>
    <w:rsid w:val="0070341A"/>
    <w:rsid w:val="007039D1"/>
    <w:rsid w:val="007138FB"/>
    <w:rsid w:val="0071737A"/>
    <w:rsid w:val="00720349"/>
    <w:rsid w:val="00721EA2"/>
    <w:rsid w:val="00726B03"/>
    <w:rsid w:val="00730C91"/>
    <w:rsid w:val="007316F9"/>
    <w:rsid w:val="00737C01"/>
    <w:rsid w:val="00744058"/>
    <w:rsid w:val="00751C4D"/>
    <w:rsid w:val="00752F3D"/>
    <w:rsid w:val="0076320B"/>
    <w:rsid w:val="0076473F"/>
    <w:rsid w:val="00770266"/>
    <w:rsid w:val="00770B81"/>
    <w:rsid w:val="00771002"/>
    <w:rsid w:val="00775629"/>
    <w:rsid w:val="007842D1"/>
    <w:rsid w:val="007846D1"/>
    <w:rsid w:val="00784F36"/>
    <w:rsid w:val="00787BBA"/>
    <w:rsid w:val="007930AB"/>
    <w:rsid w:val="00797D07"/>
    <w:rsid w:val="007A23C2"/>
    <w:rsid w:val="007B6D67"/>
    <w:rsid w:val="007C10F2"/>
    <w:rsid w:val="007C33D1"/>
    <w:rsid w:val="007C6331"/>
    <w:rsid w:val="007D0F24"/>
    <w:rsid w:val="007D209D"/>
    <w:rsid w:val="007D3F0C"/>
    <w:rsid w:val="007E0E79"/>
    <w:rsid w:val="007E58A5"/>
    <w:rsid w:val="007E658A"/>
    <w:rsid w:val="007F2E58"/>
    <w:rsid w:val="007F45DF"/>
    <w:rsid w:val="007F53BB"/>
    <w:rsid w:val="007F7D45"/>
    <w:rsid w:val="00801685"/>
    <w:rsid w:val="00815B37"/>
    <w:rsid w:val="00816AAC"/>
    <w:rsid w:val="00820C3C"/>
    <w:rsid w:val="008256B0"/>
    <w:rsid w:val="00830D5F"/>
    <w:rsid w:val="00831A5A"/>
    <w:rsid w:val="00832F0B"/>
    <w:rsid w:val="00835F9D"/>
    <w:rsid w:val="008361D7"/>
    <w:rsid w:val="0084152B"/>
    <w:rsid w:val="00845642"/>
    <w:rsid w:val="008522E9"/>
    <w:rsid w:val="008535A6"/>
    <w:rsid w:val="00854D1F"/>
    <w:rsid w:val="00860CCB"/>
    <w:rsid w:val="008630E2"/>
    <w:rsid w:val="0086654F"/>
    <w:rsid w:val="00867AF3"/>
    <w:rsid w:val="00867FD8"/>
    <w:rsid w:val="00870DDE"/>
    <w:rsid w:val="00870E03"/>
    <w:rsid w:val="008711CB"/>
    <w:rsid w:val="008721F4"/>
    <w:rsid w:val="008732DA"/>
    <w:rsid w:val="008767EF"/>
    <w:rsid w:val="0087722A"/>
    <w:rsid w:val="008778D4"/>
    <w:rsid w:val="0088024A"/>
    <w:rsid w:val="00887714"/>
    <w:rsid w:val="008978BD"/>
    <w:rsid w:val="008A123F"/>
    <w:rsid w:val="008A7817"/>
    <w:rsid w:val="008B08F2"/>
    <w:rsid w:val="008B520C"/>
    <w:rsid w:val="008B5D44"/>
    <w:rsid w:val="008C199F"/>
    <w:rsid w:val="008C1D0B"/>
    <w:rsid w:val="008C2559"/>
    <w:rsid w:val="008C58B2"/>
    <w:rsid w:val="008C5E5B"/>
    <w:rsid w:val="008C6C55"/>
    <w:rsid w:val="008C7477"/>
    <w:rsid w:val="008C7CAA"/>
    <w:rsid w:val="008E148F"/>
    <w:rsid w:val="008E1D3F"/>
    <w:rsid w:val="008E2F5F"/>
    <w:rsid w:val="008E4C00"/>
    <w:rsid w:val="008E570C"/>
    <w:rsid w:val="008E7A2E"/>
    <w:rsid w:val="008F4983"/>
    <w:rsid w:val="008F59EE"/>
    <w:rsid w:val="009016EE"/>
    <w:rsid w:val="00902588"/>
    <w:rsid w:val="0090271B"/>
    <w:rsid w:val="00904E62"/>
    <w:rsid w:val="009102C2"/>
    <w:rsid w:val="00910DFA"/>
    <w:rsid w:val="00911510"/>
    <w:rsid w:val="009127B3"/>
    <w:rsid w:val="009251D4"/>
    <w:rsid w:val="00926DC7"/>
    <w:rsid w:val="0093240C"/>
    <w:rsid w:val="009325F0"/>
    <w:rsid w:val="00935591"/>
    <w:rsid w:val="00940953"/>
    <w:rsid w:val="0094460C"/>
    <w:rsid w:val="00944CBF"/>
    <w:rsid w:val="00945A10"/>
    <w:rsid w:val="00947120"/>
    <w:rsid w:val="00950C6D"/>
    <w:rsid w:val="009531B4"/>
    <w:rsid w:val="00954B8C"/>
    <w:rsid w:val="009567A0"/>
    <w:rsid w:val="00960F38"/>
    <w:rsid w:val="00964946"/>
    <w:rsid w:val="00970E44"/>
    <w:rsid w:val="00972A60"/>
    <w:rsid w:val="00977148"/>
    <w:rsid w:val="00983289"/>
    <w:rsid w:val="00984197"/>
    <w:rsid w:val="00985689"/>
    <w:rsid w:val="00985F46"/>
    <w:rsid w:val="0098697C"/>
    <w:rsid w:val="009869DE"/>
    <w:rsid w:val="00990BBD"/>
    <w:rsid w:val="009938DC"/>
    <w:rsid w:val="00995AEE"/>
    <w:rsid w:val="00997D16"/>
    <w:rsid w:val="009A0F47"/>
    <w:rsid w:val="009A50A9"/>
    <w:rsid w:val="009A7C08"/>
    <w:rsid w:val="009C2ABC"/>
    <w:rsid w:val="009C3833"/>
    <w:rsid w:val="009C4FD4"/>
    <w:rsid w:val="009C59CE"/>
    <w:rsid w:val="009C6C28"/>
    <w:rsid w:val="009D3DF5"/>
    <w:rsid w:val="009E0B67"/>
    <w:rsid w:val="009E198F"/>
    <w:rsid w:val="009E2834"/>
    <w:rsid w:val="009E7318"/>
    <w:rsid w:val="009F459C"/>
    <w:rsid w:val="00A00A6E"/>
    <w:rsid w:val="00A04DF8"/>
    <w:rsid w:val="00A05B06"/>
    <w:rsid w:val="00A1064E"/>
    <w:rsid w:val="00A13D6B"/>
    <w:rsid w:val="00A14301"/>
    <w:rsid w:val="00A16302"/>
    <w:rsid w:val="00A16DA6"/>
    <w:rsid w:val="00A254C6"/>
    <w:rsid w:val="00A321FC"/>
    <w:rsid w:val="00A343FA"/>
    <w:rsid w:val="00A36DCF"/>
    <w:rsid w:val="00A4031E"/>
    <w:rsid w:val="00A415C8"/>
    <w:rsid w:val="00A42DD2"/>
    <w:rsid w:val="00A44AA3"/>
    <w:rsid w:val="00A44ADB"/>
    <w:rsid w:val="00A45D56"/>
    <w:rsid w:val="00A47611"/>
    <w:rsid w:val="00A5483A"/>
    <w:rsid w:val="00A55C63"/>
    <w:rsid w:val="00A55DA2"/>
    <w:rsid w:val="00A55FCE"/>
    <w:rsid w:val="00A678CE"/>
    <w:rsid w:val="00A719F4"/>
    <w:rsid w:val="00A74362"/>
    <w:rsid w:val="00A748BA"/>
    <w:rsid w:val="00A76729"/>
    <w:rsid w:val="00A77AE2"/>
    <w:rsid w:val="00A810AF"/>
    <w:rsid w:val="00A821EE"/>
    <w:rsid w:val="00A8724A"/>
    <w:rsid w:val="00A878D0"/>
    <w:rsid w:val="00A948B3"/>
    <w:rsid w:val="00A94E5E"/>
    <w:rsid w:val="00A97033"/>
    <w:rsid w:val="00AA3443"/>
    <w:rsid w:val="00AB25A0"/>
    <w:rsid w:val="00AB2802"/>
    <w:rsid w:val="00AB2D3C"/>
    <w:rsid w:val="00AB5344"/>
    <w:rsid w:val="00AB59F6"/>
    <w:rsid w:val="00AC65F7"/>
    <w:rsid w:val="00AC7539"/>
    <w:rsid w:val="00AC7CB4"/>
    <w:rsid w:val="00AD1E05"/>
    <w:rsid w:val="00AD20EC"/>
    <w:rsid w:val="00AD39BE"/>
    <w:rsid w:val="00AD45E7"/>
    <w:rsid w:val="00AD4D37"/>
    <w:rsid w:val="00AD5E6E"/>
    <w:rsid w:val="00AE039F"/>
    <w:rsid w:val="00AE4913"/>
    <w:rsid w:val="00AE4C44"/>
    <w:rsid w:val="00AE4FC4"/>
    <w:rsid w:val="00AE6865"/>
    <w:rsid w:val="00AE7665"/>
    <w:rsid w:val="00B06A31"/>
    <w:rsid w:val="00B1058E"/>
    <w:rsid w:val="00B131D6"/>
    <w:rsid w:val="00B1542D"/>
    <w:rsid w:val="00B233E1"/>
    <w:rsid w:val="00B36CB9"/>
    <w:rsid w:val="00B52178"/>
    <w:rsid w:val="00B52AA0"/>
    <w:rsid w:val="00B552A1"/>
    <w:rsid w:val="00B66730"/>
    <w:rsid w:val="00B67E84"/>
    <w:rsid w:val="00B76C87"/>
    <w:rsid w:val="00B83B80"/>
    <w:rsid w:val="00B8544C"/>
    <w:rsid w:val="00B878F5"/>
    <w:rsid w:val="00B92F74"/>
    <w:rsid w:val="00B94034"/>
    <w:rsid w:val="00B97025"/>
    <w:rsid w:val="00B97631"/>
    <w:rsid w:val="00B9779D"/>
    <w:rsid w:val="00BA23FE"/>
    <w:rsid w:val="00BA2B75"/>
    <w:rsid w:val="00BB3893"/>
    <w:rsid w:val="00BB4515"/>
    <w:rsid w:val="00BB559D"/>
    <w:rsid w:val="00BB609F"/>
    <w:rsid w:val="00BB6DFA"/>
    <w:rsid w:val="00BC0956"/>
    <w:rsid w:val="00BC1C74"/>
    <w:rsid w:val="00BD5107"/>
    <w:rsid w:val="00BD5959"/>
    <w:rsid w:val="00BD70E0"/>
    <w:rsid w:val="00BD7E63"/>
    <w:rsid w:val="00BE0191"/>
    <w:rsid w:val="00BE24CA"/>
    <w:rsid w:val="00BE2667"/>
    <w:rsid w:val="00BE2D4D"/>
    <w:rsid w:val="00BE5819"/>
    <w:rsid w:val="00BF006E"/>
    <w:rsid w:val="00C003D7"/>
    <w:rsid w:val="00C01D64"/>
    <w:rsid w:val="00C04A6F"/>
    <w:rsid w:val="00C04DDF"/>
    <w:rsid w:val="00C07D77"/>
    <w:rsid w:val="00C10159"/>
    <w:rsid w:val="00C11F43"/>
    <w:rsid w:val="00C16A23"/>
    <w:rsid w:val="00C20E1A"/>
    <w:rsid w:val="00C2119B"/>
    <w:rsid w:val="00C32131"/>
    <w:rsid w:val="00C327B1"/>
    <w:rsid w:val="00C34F4C"/>
    <w:rsid w:val="00C34FB1"/>
    <w:rsid w:val="00C36C5A"/>
    <w:rsid w:val="00C37718"/>
    <w:rsid w:val="00C41753"/>
    <w:rsid w:val="00C42C49"/>
    <w:rsid w:val="00C538C5"/>
    <w:rsid w:val="00C60F4C"/>
    <w:rsid w:val="00C6410D"/>
    <w:rsid w:val="00C67719"/>
    <w:rsid w:val="00C716E4"/>
    <w:rsid w:val="00C719C8"/>
    <w:rsid w:val="00C73766"/>
    <w:rsid w:val="00C761E5"/>
    <w:rsid w:val="00C7671C"/>
    <w:rsid w:val="00C905A2"/>
    <w:rsid w:val="00C913AA"/>
    <w:rsid w:val="00C93B5E"/>
    <w:rsid w:val="00CA1B65"/>
    <w:rsid w:val="00CA5E51"/>
    <w:rsid w:val="00CB1B78"/>
    <w:rsid w:val="00CB2251"/>
    <w:rsid w:val="00CB5BDD"/>
    <w:rsid w:val="00CB7388"/>
    <w:rsid w:val="00CB7E2F"/>
    <w:rsid w:val="00CC04A0"/>
    <w:rsid w:val="00CC0BB5"/>
    <w:rsid w:val="00CC17FE"/>
    <w:rsid w:val="00CC7817"/>
    <w:rsid w:val="00CD6BAD"/>
    <w:rsid w:val="00CD77F9"/>
    <w:rsid w:val="00CE41B3"/>
    <w:rsid w:val="00CE4F1D"/>
    <w:rsid w:val="00CE5E86"/>
    <w:rsid w:val="00CE7A7F"/>
    <w:rsid w:val="00CE7FEE"/>
    <w:rsid w:val="00CF3DEB"/>
    <w:rsid w:val="00CF5E2F"/>
    <w:rsid w:val="00D0092E"/>
    <w:rsid w:val="00D01B5E"/>
    <w:rsid w:val="00D10BD5"/>
    <w:rsid w:val="00D11E43"/>
    <w:rsid w:val="00D171DC"/>
    <w:rsid w:val="00D21E17"/>
    <w:rsid w:val="00D2509C"/>
    <w:rsid w:val="00D278A7"/>
    <w:rsid w:val="00D27DBC"/>
    <w:rsid w:val="00D27EDE"/>
    <w:rsid w:val="00D27FFE"/>
    <w:rsid w:val="00D3359E"/>
    <w:rsid w:val="00D34146"/>
    <w:rsid w:val="00D34EF3"/>
    <w:rsid w:val="00D350DD"/>
    <w:rsid w:val="00D41F77"/>
    <w:rsid w:val="00D42864"/>
    <w:rsid w:val="00D43AB9"/>
    <w:rsid w:val="00D46AF8"/>
    <w:rsid w:val="00D52B06"/>
    <w:rsid w:val="00D52BC1"/>
    <w:rsid w:val="00D60C28"/>
    <w:rsid w:val="00D61834"/>
    <w:rsid w:val="00D621C6"/>
    <w:rsid w:val="00D70CFF"/>
    <w:rsid w:val="00D70D1C"/>
    <w:rsid w:val="00D76665"/>
    <w:rsid w:val="00D813CB"/>
    <w:rsid w:val="00D829C8"/>
    <w:rsid w:val="00D90903"/>
    <w:rsid w:val="00D92F54"/>
    <w:rsid w:val="00D9608B"/>
    <w:rsid w:val="00D97F3E"/>
    <w:rsid w:val="00DA066F"/>
    <w:rsid w:val="00DA0A22"/>
    <w:rsid w:val="00DA18EF"/>
    <w:rsid w:val="00DA2DD1"/>
    <w:rsid w:val="00DA3B63"/>
    <w:rsid w:val="00DA534B"/>
    <w:rsid w:val="00DA5D66"/>
    <w:rsid w:val="00DB04B6"/>
    <w:rsid w:val="00DB4B4F"/>
    <w:rsid w:val="00DB4DA2"/>
    <w:rsid w:val="00DB4EAD"/>
    <w:rsid w:val="00DC0131"/>
    <w:rsid w:val="00DC0CC2"/>
    <w:rsid w:val="00DC37C9"/>
    <w:rsid w:val="00DC3B46"/>
    <w:rsid w:val="00DC74D1"/>
    <w:rsid w:val="00DD1957"/>
    <w:rsid w:val="00DD6133"/>
    <w:rsid w:val="00DD7540"/>
    <w:rsid w:val="00DD77D7"/>
    <w:rsid w:val="00DE4214"/>
    <w:rsid w:val="00DE4F06"/>
    <w:rsid w:val="00DF2904"/>
    <w:rsid w:val="00DF2D26"/>
    <w:rsid w:val="00DF3800"/>
    <w:rsid w:val="00DF3F9F"/>
    <w:rsid w:val="00DF6754"/>
    <w:rsid w:val="00E0060F"/>
    <w:rsid w:val="00E015ED"/>
    <w:rsid w:val="00E01E02"/>
    <w:rsid w:val="00E021B3"/>
    <w:rsid w:val="00E02D0A"/>
    <w:rsid w:val="00E05835"/>
    <w:rsid w:val="00E10860"/>
    <w:rsid w:val="00E15711"/>
    <w:rsid w:val="00E166CD"/>
    <w:rsid w:val="00E23BC5"/>
    <w:rsid w:val="00E315A5"/>
    <w:rsid w:val="00E35853"/>
    <w:rsid w:val="00E41A7A"/>
    <w:rsid w:val="00E41C56"/>
    <w:rsid w:val="00E52213"/>
    <w:rsid w:val="00E629A7"/>
    <w:rsid w:val="00E6377D"/>
    <w:rsid w:val="00E6410C"/>
    <w:rsid w:val="00E70E8A"/>
    <w:rsid w:val="00E72A3B"/>
    <w:rsid w:val="00E731EC"/>
    <w:rsid w:val="00E73A6B"/>
    <w:rsid w:val="00E75E16"/>
    <w:rsid w:val="00E83E60"/>
    <w:rsid w:val="00E847AD"/>
    <w:rsid w:val="00E93486"/>
    <w:rsid w:val="00E95D42"/>
    <w:rsid w:val="00E97248"/>
    <w:rsid w:val="00E97411"/>
    <w:rsid w:val="00EA5F64"/>
    <w:rsid w:val="00EA69E3"/>
    <w:rsid w:val="00EA6A90"/>
    <w:rsid w:val="00EA7AB8"/>
    <w:rsid w:val="00EB00FA"/>
    <w:rsid w:val="00EB0C21"/>
    <w:rsid w:val="00EB23B2"/>
    <w:rsid w:val="00EB4647"/>
    <w:rsid w:val="00EC5F66"/>
    <w:rsid w:val="00EC6985"/>
    <w:rsid w:val="00ED101E"/>
    <w:rsid w:val="00ED2ABA"/>
    <w:rsid w:val="00ED35C9"/>
    <w:rsid w:val="00ED3A69"/>
    <w:rsid w:val="00ED3D16"/>
    <w:rsid w:val="00ED4507"/>
    <w:rsid w:val="00ED4DA2"/>
    <w:rsid w:val="00ED5B2C"/>
    <w:rsid w:val="00ED5D07"/>
    <w:rsid w:val="00ED6167"/>
    <w:rsid w:val="00EE2D30"/>
    <w:rsid w:val="00EE2D62"/>
    <w:rsid w:val="00EE494F"/>
    <w:rsid w:val="00EF32A1"/>
    <w:rsid w:val="00EF4571"/>
    <w:rsid w:val="00EF4A55"/>
    <w:rsid w:val="00F01740"/>
    <w:rsid w:val="00F056F0"/>
    <w:rsid w:val="00F10E43"/>
    <w:rsid w:val="00F11CE7"/>
    <w:rsid w:val="00F1289A"/>
    <w:rsid w:val="00F13ECC"/>
    <w:rsid w:val="00F17C1F"/>
    <w:rsid w:val="00F17E02"/>
    <w:rsid w:val="00F235C2"/>
    <w:rsid w:val="00F26C51"/>
    <w:rsid w:val="00F27312"/>
    <w:rsid w:val="00F27F59"/>
    <w:rsid w:val="00F30E12"/>
    <w:rsid w:val="00F45A27"/>
    <w:rsid w:val="00F511C1"/>
    <w:rsid w:val="00F64784"/>
    <w:rsid w:val="00F65597"/>
    <w:rsid w:val="00F73F1B"/>
    <w:rsid w:val="00F74D04"/>
    <w:rsid w:val="00F82530"/>
    <w:rsid w:val="00F83C64"/>
    <w:rsid w:val="00F91425"/>
    <w:rsid w:val="00F94ECC"/>
    <w:rsid w:val="00FA0B1A"/>
    <w:rsid w:val="00FA0E72"/>
    <w:rsid w:val="00FA1161"/>
    <w:rsid w:val="00FA2ECF"/>
    <w:rsid w:val="00FA394A"/>
    <w:rsid w:val="00FA6961"/>
    <w:rsid w:val="00FB2931"/>
    <w:rsid w:val="00FB4CF5"/>
    <w:rsid w:val="00FB6599"/>
    <w:rsid w:val="00FC1C31"/>
    <w:rsid w:val="00FC1D34"/>
    <w:rsid w:val="00FC49CC"/>
    <w:rsid w:val="00FC61C0"/>
    <w:rsid w:val="00FD095E"/>
    <w:rsid w:val="00FD15FF"/>
    <w:rsid w:val="00FD50E5"/>
    <w:rsid w:val="00FD6FC3"/>
    <w:rsid w:val="00FE5908"/>
    <w:rsid w:val="00FF126F"/>
    <w:rsid w:val="00FF16D7"/>
    <w:rsid w:val="00FF6409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A36DCF"/>
    <w:pPr>
      <w:tabs>
        <w:tab w:val="left" w:pos="709"/>
      </w:tabs>
      <w:suppressAutoHyphens/>
      <w:spacing w:line="100" w:lineRule="atLeast"/>
    </w:pPr>
    <w:rPr>
      <w:rFonts w:ascii="Times New Roman" w:hAnsi="Times New Roman"/>
      <w:sz w:val="24"/>
      <w:szCs w:val="24"/>
    </w:rPr>
  </w:style>
  <w:style w:type="character" w:customStyle="1" w:styleId="ListLabel1">
    <w:name w:val="ListLabel 1"/>
    <w:uiPriority w:val="99"/>
    <w:rsid w:val="00A36DCF"/>
  </w:style>
  <w:style w:type="character" w:customStyle="1" w:styleId="ListLabel2">
    <w:name w:val="ListLabel 2"/>
    <w:uiPriority w:val="99"/>
    <w:rsid w:val="00A36DCF"/>
    <w:rPr>
      <w:sz w:val="32"/>
    </w:rPr>
  </w:style>
  <w:style w:type="character" w:customStyle="1" w:styleId="ListLabel3">
    <w:name w:val="ListLabel 3"/>
    <w:uiPriority w:val="99"/>
    <w:rsid w:val="00A36DCF"/>
  </w:style>
  <w:style w:type="character" w:customStyle="1" w:styleId="a4">
    <w:name w:val="Верхний колонтитул Знак"/>
    <w:basedOn w:val="a0"/>
    <w:uiPriority w:val="99"/>
    <w:rsid w:val="00A36DCF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A36DCF"/>
    <w:rPr>
      <w:rFonts w:cs="Times New Roman"/>
    </w:rPr>
  </w:style>
  <w:style w:type="character" w:customStyle="1" w:styleId="a6">
    <w:name w:val="Выделение жирным"/>
    <w:uiPriority w:val="99"/>
    <w:rsid w:val="00A36DCF"/>
    <w:rPr>
      <w:b/>
    </w:rPr>
  </w:style>
  <w:style w:type="character" w:customStyle="1" w:styleId="a7">
    <w:name w:val="Основной текст с отступом Знак"/>
    <w:basedOn w:val="a0"/>
    <w:uiPriority w:val="99"/>
    <w:rsid w:val="00A36DCF"/>
    <w:rPr>
      <w:rFonts w:cs="Times New Roman"/>
    </w:rPr>
  </w:style>
  <w:style w:type="character" w:customStyle="1" w:styleId="2">
    <w:name w:val="Основной текст 2 Знак"/>
    <w:basedOn w:val="a0"/>
    <w:uiPriority w:val="99"/>
    <w:rsid w:val="00A36DCF"/>
    <w:rPr>
      <w:rFonts w:cs="Times New Roman"/>
    </w:rPr>
  </w:style>
  <w:style w:type="character" w:customStyle="1" w:styleId="a8">
    <w:name w:val="Основной текст Знак"/>
    <w:basedOn w:val="a0"/>
    <w:uiPriority w:val="99"/>
    <w:rsid w:val="00A36DCF"/>
    <w:rPr>
      <w:rFonts w:cs="Times New Roman"/>
    </w:rPr>
  </w:style>
  <w:style w:type="character" w:customStyle="1" w:styleId="c1">
    <w:name w:val="c1"/>
    <w:basedOn w:val="a0"/>
    <w:uiPriority w:val="99"/>
    <w:rsid w:val="00A36DCF"/>
    <w:rPr>
      <w:rFonts w:cs="Times New Roman"/>
    </w:rPr>
  </w:style>
  <w:style w:type="character" w:customStyle="1" w:styleId="a9">
    <w:name w:val="Текст выноски Знак"/>
    <w:basedOn w:val="a0"/>
    <w:uiPriority w:val="99"/>
    <w:rsid w:val="00A36DC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36DCF"/>
    <w:rPr>
      <w:rFonts w:cs="Times New Roman"/>
    </w:rPr>
  </w:style>
  <w:style w:type="character" w:styleId="aa">
    <w:name w:val="page number"/>
    <w:basedOn w:val="a0"/>
    <w:uiPriority w:val="99"/>
    <w:rsid w:val="00A36DCF"/>
    <w:rPr>
      <w:rFonts w:cs="Times New Roman"/>
    </w:rPr>
  </w:style>
  <w:style w:type="character" w:customStyle="1" w:styleId="c0">
    <w:name w:val="c0"/>
    <w:basedOn w:val="a0"/>
    <w:uiPriority w:val="99"/>
    <w:rsid w:val="00A36DCF"/>
    <w:rPr>
      <w:rFonts w:cs="Times New Roman"/>
    </w:rPr>
  </w:style>
  <w:style w:type="character" w:customStyle="1" w:styleId="c14">
    <w:name w:val="c14"/>
    <w:basedOn w:val="a0"/>
    <w:uiPriority w:val="99"/>
    <w:rsid w:val="00A36DCF"/>
    <w:rPr>
      <w:rFonts w:cs="Times New Roman"/>
    </w:rPr>
  </w:style>
  <w:style w:type="paragraph" w:customStyle="1" w:styleId="1">
    <w:name w:val="Заголовок1"/>
    <w:basedOn w:val="a3"/>
    <w:next w:val="ab"/>
    <w:uiPriority w:val="99"/>
    <w:rsid w:val="00A36DC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3"/>
    <w:link w:val="10"/>
    <w:uiPriority w:val="99"/>
    <w:rsid w:val="00A36DCF"/>
    <w:pPr>
      <w:spacing w:after="120" w:line="276" w:lineRule="atLeast"/>
    </w:pPr>
    <w:rPr>
      <w:rFonts w:ascii="Calibri" w:hAnsi="Calibri"/>
      <w:sz w:val="22"/>
      <w:szCs w:val="22"/>
      <w:lang w:val="en-US" w:eastAsia="en-US"/>
    </w:rPr>
  </w:style>
  <w:style w:type="character" w:customStyle="1" w:styleId="10">
    <w:name w:val="Основной текст Знак1"/>
    <w:basedOn w:val="a0"/>
    <w:link w:val="ab"/>
    <w:uiPriority w:val="99"/>
    <w:semiHidden/>
    <w:rsid w:val="00231967"/>
  </w:style>
  <w:style w:type="paragraph" w:styleId="ac">
    <w:name w:val="List"/>
    <w:basedOn w:val="ab"/>
    <w:uiPriority w:val="99"/>
    <w:rsid w:val="00A36DCF"/>
    <w:rPr>
      <w:rFonts w:ascii="Arial" w:hAnsi="Arial" w:cs="Tahoma"/>
    </w:rPr>
  </w:style>
  <w:style w:type="paragraph" w:styleId="ad">
    <w:name w:val="Title"/>
    <w:basedOn w:val="a3"/>
    <w:link w:val="ae"/>
    <w:uiPriority w:val="99"/>
    <w:qFormat/>
    <w:rsid w:val="00A36D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character" w:customStyle="1" w:styleId="ae">
    <w:name w:val="Название Знак"/>
    <w:basedOn w:val="a0"/>
    <w:link w:val="ad"/>
    <w:uiPriority w:val="10"/>
    <w:rsid w:val="0023196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A36DCF"/>
    <w:pPr>
      <w:ind w:left="220" w:hanging="220"/>
    </w:pPr>
  </w:style>
  <w:style w:type="paragraph" w:styleId="af">
    <w:name w:val="index heading"/>
    <w:basedOn w:val="a3"/>
    <w:uiPriority w:val="99"/>
    <w:rsid w:val="00A36DCF"/>
    <w:pPr>
      <w:suppressLineNumbers/>
    </w:pPr>
    <w:rPr>
      <w:rFonts w:ascii="Arial" w:hAnsi="Arial" w:cs="Tahoma"/>
    </w:rPr>
  </w:style>
  <w:style w:type="paragraph" w:styleId="af0">
    <w:name w:val="No Spacing"/>
    <w:uiPriority w:val="99"/>
    <w:qFormat/>
    <w:rsid w:val="00A36DCF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lang w:eastAsia="en-US"/>
    </w:rPr>
  </w:style>
  <w:style w:type="paragraph" w:styleId="af1">
    <w:name w:val="Normal (Web)"/>
    <w:basedOn w:val="a3"/>
    <w:uiPriority w:val="99"/>
    <w:rsid w:val="00A36DCF"/>
  </w:style>
  <w:style w:type="paragraph" w:styleId="af2">
    <w:name w:val="header"/>
    <w:basedOn w:val="a3"/>
    <w:link w:val="12"/>
    <w:uiPriority w:val="99"/>
    <w:rsid w:val="00A36DCF"/>
    <w:pPr>
      <w:suppressLineNumbers/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2"/>
    <w:uiPriority w:val="99"/>
    <w:semiHidden/>
    <w:rsid w:val="00231967"/>
  </w:style>
  <w:style w:type="paragraph" w:styleId="af3">
    <w:name w:val="footer"/>
    <w:basedOn w:val="a3"/>
    <w:link w:val="13"/>
    <w:uiPriority w:val="99"/>
    <w:rsid w:val="00A36DCF"/>
    <w:pPr>
      <w:suppressLineNumbers/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3"/>
    <w:uiPriority w:val="99"/>
    <w:semiHidden/>
    <w:rsid w:val="00231967"/>
  </w:style>
  <w:style w:type="paragraph" w:styleId="af4">
    <w:name w:val="List Paragraph"/>
    <w:basedOn w:val="a3"/>
    <w:uiPriority w:val="34"/>
    <w:qFormat/>
    <w:rsid w:val="00A36DCF"/>
  </w:style>
  <w:style w:type="paragraph" w:styleId="af5">
    <w:name w:val="Body Text Indent"/>
    <w:basedOn w:val="a3"/>
    <w:link w:val="14"/>
    <w:uiPriority w:val="99"/>
    <w:rsid w:val="00A36DCF"/>
    <w:pPr>
      <w:spacing w:after="120" w:line="276" w:lineRule="atLeast"/>
      <w:ind w:left="283"/>
    </w:pPr>
    <w:rPr>
      <w:rFonts w:ascii="Calibri" w:hAnsi="Calibri"/>
      <w:sz w:val="22"/>
      <w:szCs w:val="22"/>
    </w:rPr>
  </w:style>
  <w:style w:type="character" w:customStyle="1" w:styleId="14">
    <w:name w:val="Основной текст с отступом Знак1"/>
    <w:basedOn w:val="a0"/>
    <w:link w:val="af5"/>
    <w:uiPriority w:val="99"/>
    <w:semiHidden/>
    <w:rsid w:val="00231967"/>
  </w:style>
  <w:style w:type="paragraph" w:styleId="20">
    <w:name w:val="Body Text 2"/>
    <w:basedOn w:val="a3"/>
    <w:link w:val="21"/>
    <w:uiPriority w:val="99"/>
    <w:rsid w:val="00A36DCF"/>
  </w:style>
  <w:style w:type="character" w:customStyle="1" w:styleId="21">
    <w:name w:val="Основной текст 2 Знак1"/>
    <w:basedOn w:val="a0"/>
    <w:link w:val="20"/>
    <w:uiPriority w:val="99"/>
    <w:semiHidden/>
    <w:rsid w:val="00231967"/>
  </w:style>
  <w:style w:type="paragraph" w:customStyle="1" w:styleId="c2">
    <w:name w:val="c2"/>
    <w:basedOn w:val="a3"/>
    <w:uiPriority w:val="99"/>
    <w:rsid w:val="00A36DCF"/>
  </w:style>
  <w:style w:type="paragraph" w:styleId="af6">
    <w:name w:val="Balloon Text"/>
    <w:basedOn w:val="a3"/>
    <w:link w:val="15"/>
    <w:uiPriority w:val="99"/>
    <w:rsid w:val="00A36DCF"/>
  </w:style>
  <w:style w:type="character" w:customStyle="1" w:styleId="15">
    <w:name w:val="Текст выноски Знак1"/>
    <w:basedOn w:val="a0"/>
    <w:link w:val="af6"/>
    <w:uiPriority w:val="99"/>
    <w:semiHidden/>
    <w:rsid w:val="00231967"/>
    <w:rPr>
      <w:rFonts w:ascii="Times New Roman" w:hAnsi="Times New Roman"/>
      <w:sz w:val="0"/>
      <w:szCs w:val="0"/>
    </w:rPr>
  </w:style>
  <w:style w:type="paragraph" w:customStyle="1" w:styleId="c8">
    <w:name w:val="c8"/>
    <w:basedOn w:val="a3"/>
    <w:uiPriority w:val="99"/>
    <w:rsid w:val="00A36DCF"/>
  </w:style>
  <w:style w:type="paragraph" w:customStyle="1" w:styleId="c11">
    <w:name w:val="c11"/>
    <w:basedOn w:val="a3"/>
    <w:uiPriority w:val="99"/>
    <w:rsid w:val="00A36DCF"/>
  </w:style>
  <w:style w:type="paragraph" w:customStyle="1" w:styleId="c25">
    <w:name w:val="c25"/>
    <w:basedOn w:val="a3"/>
    <w:uiPriority w:val="99"/>
    <w:rsid w:val="00A36DCF"/>
  </w:style>
  <w:style w:type="table" w:styleId="af7">
    <w:name w:val="Table Grid"/>
    <w:basedOn w:val="a1"/>
    <w:uiPriority w:val="59"/>
    <w:locked/>
    <w:rsid w:val="00270DD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A36DCF"/>
    <w:pPr>
      <w:tabs>
        <w:tab w:val="left" w:pos="709"/>
      </w:tabs>
      <w:suppressAutoHyphens/>
      <w:spacing w:line="100" w:lineRule="atLeast"/>
    </w:pPr>
    <w:rPr>
      <w:rFonts w:ascii="Times New Roman" w:hAnsi="Times New Roman"/>
      <w:sz w:val="24"/>
      <w:szCs w:val="24"/>
    </w:rPr>
  </w:style>
  <w:style w:type="character" w:customStyle="1" w:styleId="ListLabel1">
    <w:name w:val="ListLabel 1"/>
    <w:uiPriority w:val="99"/>
    <w:rsid w:val="00A36DCF"/>
  </w:style>
  <w:style w:type="character" w:customStyle="1" w:styleId="ListLabel2">
    <w:name w:val="ListLabel 2"/>
    <w:uiPriority w:val="99"/>
    <w:rsid w:val="00A36DCF"/>
    <w:rPr>
      <w:sz w:val="32"/>
    </w:rPr>
  </w:style>
  <w:style w:type="character" w:customStyle="1" w:styleId="ListLabel3">
    <w:name w:val="ListLabel 3"/>
    <w:uiPriority w:val="99"/>
    <w:rsid w:val="00A36DCF"/>
  </w:style>
  <w:style w:type="character" w:customStyle="1" w:styleId="a4">
    <w:name w:val="Верхний колонтитул Знак"/>
    <w:basedOn w:val="a0"/>
    <w:uiPriority w:val="99"/>
    <w:rsid w:val="00A36DCF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A36DCF"/>
    <w:rPr>
      <w:rFonts w:cs="Times New Roman"/>
    </w:rPr>
  </w:style>
  <w:style w:type="character" w:customStyle="1" w:styleId="a6">
    <w:name w:val="Выделение жирным"/>
    <w:uiPriority w:val="99"/>
    <w:rsid w:val="00A36DCF"/>
    <w:rPr>
      <w:b/>
    </w:rPr>
  </w:style>
  <w:style w:type="character" w:customStyle="1" w:styleId="a7">
    <w:name w:val="Основной текст с отступом Знак"/>
    <w:basedOn w:val="a0"/>
    <w:uiPriority w:val="99"/>
    <w:rsid w:val="00A36DCF"/>
    <w:rPr>
      <w:rFonts w:cs="Times New Roman"/>
    </w:rPr>
  </w:style>
  <w:style w:type="character" w:customStyle="1" w:styleId="2">
    <w:name w:val="Основной текст 2 Знак"/>
    <w:basedOn w:val="a0"/>
    <w:uiPriority w:val="99"/>
    <w:rsid w:val="00A36DCF"/>
    <w:rPr>
      <w:rFonts w:cs="Times New Roman"/>
    </w:rPr>
  </w:style>
  <w:style w:type="character" w:customStyle="1" w:styleId="a8">
    <w:name w:val="Основной текст Знак"/>
    <w:basedOn w:val="a0"/>
    <w:uiPriority w:val="99"/>
    <w:rsid w:val="00A36DCF"/>
    <w:rPr>
      <w:rFonts w:cs="Times New Roman"/>
    </w:rPr>
  </w:style>
  <w:style w:type="character" w:customStyle="1" w:styleId="c1">
    <w:name w:val="c1"/>
    <w:basedOn w:val="a0"/>
    <w:uiPriority w:val="99"/>
    <w:rsid w:val="00A36DCF"/>
    <w:rPr>
      <w:rFonts w:cs="Times New Roman"/>
    </w:rPr>
  </w:style>
  <w:style w:type="character" w:customStyle="1" w:styleId="a9">
    <w:name w:val="Текст выноски Знак"/>
    <w:basedOn w:val="a0"/>
    <w:uiPriority w:val="99"/>
    <w:rsid w:val="00A36DC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36DCF"/>
    <w:rPr>
      <w:rFonts w:cs="Times New Roman"/>
    </w:rPr>
  </w:style>
  <w:style w:type="character" w:styleId="aa">
    <w:name w:val="page number"/>
    <w:basedOn w:val="a0"/>
    <w:uiPriority w:val="99"/>
    <w:rsid w:val="00A36DCF"/>
    <w:rPr>
      <w:rFonts w:cs="Times New Roman"/>
    </w:rPr>
  </w:style>
  <w:style w:type="character" w:customStyle="1" w:styleId="c0">
    <w:name w:val="c0"/>
    <w:basedOn w:val="a0"/>
    <w:uiPriority w:val="99"/>
    <w:rsid w:val="00A36DCF"/>
    <w:rPr>
      <w:rFonts w:cs="Times New Roman"/>
    </w:rPr>
  </w:style>
  <w:style w:type="character" w:customStyle="1" w:styleId="c14">
    <w:name w:val="c14"/>
    <w:basedOn w:val="a0"/>
    <w:uiPriority w:val="99"/>
    <w:rsid w:val="00A36DCF"/>
    <w:rPr>
      <w:rFonts w:cs="Times New Roman"/>
    </w:rPr>
  </w:style>
  <w:style w:type="paragraph" w:customStyle="1" w:styleId="1">
    <w:name w:val="Заголовок1"/>
    <w:basedOn w:val="a3"/>
    <w:next w:val="ab"/>
    <w:uiPriority w:val="99"/>
    <w:rsid w:val="00A36DC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3"/>
    <w:link w:val="10"/>
    <w:uiPriority w:val="99"/>
    <w:rsid w:val="00A36DCF"/>
    <w:pPr>
      <w:spacing w:after="120" w:line="276" w:lineRule="atLeast"/>
    </w:pPr>
    <w:rPr>
      <w:rFonts w:ascii="Calibri" w:hAnsi="Calibri"/>
      <w:sz w:val="22"/>
      <w:szCs w:val="22"/>
      <w:lang w:val="en-US" w:eastAsia="en-US"/>
    </w:rPr>
  </w:style>
  <w:style w:type="character" w:customStyle="1" w:styleId="10">
    <w:name w:val="Основной текст Знак1"/>
    <w:basedOn w:val="a0"/>
    <w:link w:val="ab"/>
    <w:uiPriority w:val="99"/>
    <w:semiHidden/>
    <w:rsid w:val="00231967"/>
  </w:style>
  <w:style w:type="paragraph" w:styleId="ac">
    <w:name w:val="List"/>
    <w:basedOn w:val="ab"/>
    <w:uiPriority w:val="99"/>
    <w:rsid w:val="00A36DCF"/>
    <w:rPr>
      <w:rFonts w:ascii="Arial" w:hAnsi="Arial" w:cs="Tahoma"/>
    </w:rPr>
  </w:style>
  <w:style w:type="paragraph" w:styleId="ad">
    <w:name w:val="Title"/>
    <w:basedOn w:val="a3"/>
    <w:link w:val="ae"/>
    <w:uiPriority w:val="99"/>
    <w:qFormat/>
    <w:rsid w:val="00A36D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character" w:customStyle="1" w:styleId="ae">
    <w:name w:val="Название Знак"/>
    <w:basedOn w:val="a0"/>
    <w:link w:val="ad"/>
    <w:uiPriority w:val="10"/>
    <w:rsid w:val="0023196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A36DCF"/>
    <w:pPr>
      <w:ind w:left="220" w:hanging="220"/>
    </w:pPr>
  </w:style>
  <w:style w:type="paragraph" w:styleId="af">
    <w:name w:val="index heading"/>
    <w:basedOn w:val="a3"/>
    <w:uiPriority w:val="99"/>
    <w:rsid w:val="00A36DCF"/>
    <w:pPr>
      <w:suppressLineNumbers/>
    </w:pPr>
    <w:rPr>
      <w:rFonts w:ascii="Arial" w:hAnsi="Arial" w:cs="Tahoma"/>
    </w:rPr>
  </w:style>
  <w:style w:type="paragraph" w:styleId="af0">
    <w:name w:val="No Spacing"/>
    <w:uiPriority w:val="99"/>
    <w:qFormat/>
    <w:rsid w:val="00A36DCF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lang w:eastAsia="en-US"/>
    </w:rPr>
  </w:style>
  <w:style w:type="paragraph" w:styleId="af1">
    <w:name w:val="Normal (Web)"/>
    <w:basedOn w:val="a3"/>
    <w:uiPriority w:val="99"/>
    <w:rsid w:val="00A36DCF"/>
  </w:style>
  <w:style w:type="paragraph" w:styleId="af2">
    <w:name w:val="header"/>
    <w:basedOn w:val="a3"/>
    <w:link w:val="12"/>
    <w:uiPriority w:val="99"/>
    <w:rsid w:val="00A36DCF"/>
    <w:pPr>
      <w:suppressLineNumbers/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2"/>
    <w:uiPriority w:val="99"/>
    <w:semiHidden/>
    <w:rsid w:val="00231967"/>
  </w:style>
  <w:style w:type="paragraph" w:styleId="af3">
    <w:name w:val="footer"/>
    <w:basedOn w:val="a3"/>
    <w:link w:val="13"/>
    <w:uiPriority w:val="99"/>
    <w:rsid w:val="00A36DCF"/>
    <w:pPr>
      <w:suppressLineNumbers/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3"/>
    <w:uiPriority w:val="99"/>
    <w:semiHidden/>
    <w:rsid w:val="00231967"/>
  </w:style>
  <w:style w:type="paragraph" w:styleId="af4">
    <w:name w:val="List Paragraph"/>
    <w:basedOn w:val="a3"/>
    <w:uiPriority w:val="34"/>
    <w:qFormat/>
    <w:rsid w:val="00A36DCF"/>
  </w:style>
  <w:style w:type="paragraph" w:styleId="af5">
    <w:name w:val="Body Text Indent"/>
    <w:basedOn w:val="a3"/>
    <w:link w:val="14"/>
    <w:uiPriority w:val="99"/>
    <w:rsid w:val="00A36DCF"/>
    <w:pPr>
      <w:spacing w:after="120" w:line="276" w:lineRule="atLeast"/>
      <w:ind w:left="283"/>
    </w:pPr>
    <w:rPr>
      <w:rFonts w:ascii="Calibri" w:hAnsi="Calibri"/>
      <w:sz w:val="22"/>
      <w:szCs w:val="22"/>
    </w:rPr>
  </w:style>
  <w:style w:type="character" w:customStyle="1" w:styleId="14">
    <w:name w:val="Основной текст с отступом Знак1"/>
    <w:basedOn w:val="a0"/>
    <w:link w:val="af5"/>
    <w:uiPriority w:val="99"/>
    <w:semiHidden/>
    <w:rsid w:val="00231967"/>
  </w:style>
  <w:style w:type="paragraph" w:styleId="20">
    <w:name w:val="Body Text 2"/>
    <w:basedOn w:val="a3"/>
    <w:link w:val="21"/>
    <w:uiPriority w:val="99"/>
    <w:rsid w:val="00A36DCF"/>
  </w:style>
  <w:style w:type="character" w:customStyle="1" w:styleId="21">
    <w:name w:val="Основной текст 2 Знак1"/>
    <w:basedOn w:val="a0"/>
    <w:link w:val="20"/>
    <w:uiPriority w:val="99"/>
    <w:semiHidden/>
    <w:rsid w:val="00231967"/>
  </w:style>
  <w:style w:type="paragraph" w:customStyle="1" w:styleId="c2">
    <w:name w:val="c2"/>
    <w:basedOn w:val="a3"/>
    <w:uiPriority w:val="99"/>
    <w:rsid w:val="00A36DCF"/>
  </w:style>
  <w:style w:type="paragraph" w:styleId="af6">
    <w:name w:val="Balloon Text"/>
    <w:basedOn w:val="a3"/>
    <w:link w:val="15"/>
    <w:uiPriority w:val="99"/>
    <w:rsid w:val="00A36DCF"/>
  </w:style>
  <w:style w:type="character" w:customStyle="1" w:styleId="15">
    <w:name w:val="Текст выноски Знак1"/>
    <w:basedOn w:val="a0"/>
    <w:link w:val="af6"/>
    <w:uiPriority w:val="99"/>
    <w:semiHidden/>
    <w:rsid w:val="00231967"/>
    <w:rPr>
      <w:rFonts w:ascii="Times New Roman" w:hAnsi="Times New Roman"/>
      <w:sz w:val="0"/>
      <w:szCs w:val="0"/>
    </w:rPr>
  </w:style>
  <w:style w:type="paragraph" w:customStyle="1" w:styleId="c8">
    <w:name w:val="c8"/>
    <w:basedOn w:val="a3"/>
    <w:uiPriority w:val="99"/>
    <w:rsid w:val="00A36DCF"/>
  </w:style>
  <w:style w:type="paragraph" w:customStyle="1" w:styleId="c11">
    <w:name w:val="c11"/>
    <w:basedOn w:val="a3"/>
    <w:uiPriority w:val="99"/>
    <w:rsid w:val="00A36DCF"/>
  </w:style>
  <w:style w:type="paragraph" w:customStyle="1" w:styleId="c25">
    <w:name w:val="c25"/>
    <w:basedOn w:val="a3"/>
    <w:uiPriority w:val="99"/>
    <w:rsid w:val="00A36DCF"/>
  </w:style>
  <w:style w:type="table" w:styleId="af7">
    <w:name w:val="Table Grid"/>
    <w:basedOn w:val="a1"/>
    <w:uiPriority w:val="59"/>
    <w:locked/>
    <w:rsid w:val="00270DD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4275</Words>
  <Characters>24371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Пользователь Windows</cp:lastModifiedBy>
  <cp:revision>5</cp:revision>
  <cp:lastPrinted>2021-10-19T17:39:00Z</cp:lastPrinted>
  <dcterms:created xsi:type="dcterms:W3CDTF">2023-10-22T09:53:00Z</dcterms:created>
  <dcterms:modified xsi:type="dcterms:W3CDTF">2023-11-17T12:00:00Z</dcterms:modified>
</cp:coreProperties>
</file>